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EB" w:rsidRPr="00F8497B" w:rsidRDefault="0041010C" w:rsidP="007570EB">
      <w:pPr>
        <w:shd w:val="clear" w:color="auto" w:fill="FFFFFF"/>
        <w:spacing w:line="322" w:lineRule="exact"/>
        <w:ind w:left="1430" w:right="998"/>
        <w:jc w:val="center"/>
        <w:rPr>
          <w:rFonts w:eastAsia="Times New Roman"/>
          <w:sz w:val="27"/>
          <w:szCs w:val="27"/>
        </w:rPr>
      </w:pPr>
      <w:r w:rsidRPr="00F8497B">
        <w:rPr>
          <w:rFonts w:eastAsia="Times New Roman"/>
          <w:sz w:val="27"/>
          <w:szCs w:val="27"/>
        </w:rPr>
        <w:t>Итоги по проведенным мероприятиям</w:t>
      </w:r>
      <w:r w:rsidR="007570EB" w:rsidRPr="00F8497B">
        <w:rPr>
          <w:rFonts w:eastAsia="Times New Roman"/>
          <w:sz w:val="27"/>
          <w:szCs w:val="27"/>
        </w:rPr>
        <w:t xml:space="preserve"> </w:t>
      </w:r>
      <w:proofErr w:type="gramStart"/>
      <w:r w:rsidR="007570EB" w:rsidRPr="00F8497B">
        <w:rPr>
          <w:rFonts w:eastAsia="Times New Roman"/>
          <w:sz w:val="27"/>
          <w:szCs w:val="27"/>
        </w:rPr>
        <w:t>к</w:t>
      </w:r>
      <w:proofErr w:type="gramEnd"/>
    </w:p>
    <w:p w:rsidR="004D4441" w:rsidRPr="00F8497B" w:rsidRDefault="0041010C" w:rsidP="007570EB">
      <w:pPr>
        <w:shd w:val="clear" w:color="auto" w:fill="FFFFFF"/>
        <w:spacing w:line="322" w:lineRule="exact"/>
        <w:ind w:left="1430" w:right="998"/>
        <w:rPr>
          <w:rFonts w:eastAsia="Times New Roman"/>
          <w:b/>
          <w:bCs/>
          <w:spacing w:val="-1"/>
          <w:sz w:val="27"/>
          <w:szCs w:val="27"/>
        </w:rPr>
      </w:pPr>
      <w:r w:rsidRPr="00F8497B">
        <w:rPr>
          <w:rFonts w:eastAsia="Times New Roman"/>
          <w:b/>
          <w:bCs/>
          <w:spacing w:val="-1"/>
          <w:sz w:val="27"/>
          <w:szCs w:val="27"/>
        </w:rPr>
        <w:t>«</w:t>
      </w:r>
      <w:r w:rsidR="004E057B" w:rsidRPr="00F8497B">
        <w:rPr>
          <w:rFonts w:eastAsia="Times New Roman"/>
          <w:b/>
          <w:bCs/>
          <w:spacing w:val="-1"/>
          <w:sz w:val="27"/>
          <w:szCs w:val="27"/>
        </w:rPr>
        <w:t>Европейской неделе</w:t>
      </w:r>
      <w:r w:rsidRPr="00F8497B">
        <w:rPr>
          <w:rFonts w:eastAsia="Times New Roman"/>
          <w:b/>
          <w:bCs/>
          <w:spacing w:val="-1"/>
          <w:sz w:val="27"/>
          <w:szCs w:val="27"/>
        </w:rPr>
        <w:t xml:space="preserve"> качества» с </w:t>
      </w:r>
      <w:r w:rsidR="00EC6C15">
        <w:rPr>
          <w:rFonts w:eastAsia="Times New Roman"/>
          <w:b/>
          <w:bCs/>
          <w:spacing w:val="-1"/>
          <w:sz w:val="27"/>
          <w:szCs w:val="27"/>
        </w:rPr>
        <w:t>07</w:t>
      </w:r>
      <w:r w:rsidRPr="00F8497B">
        <w:rPr>
          <w:rFonts w:eastAsia="Times New Roman"/>
          <w:b/>
          <w:bCs/>
          <w:spacing w:val="-1"/>
          <w:sz w:val="27"/>
          <w:szCs w:val="27"/>
        </w:rPr>
        <w:t>.11.20</w:t>
      </w:r>
      <w:r w:rsidR="007E4178" w:rsidRPr="00F8497B">
        <w:rPr>
          <w:rFonts w:eastAsia="Times New Roman"/>
          <w:b/>
          <w:bCs/>
          <w:spacing w:val="-1"/>
          <w:sz w:val="27"/>
          <w:szCs w:val="27"/>
        </w:rPr>
        <w:t>2</w:t>
      </w:r>
      <w:r w:rsidR="00EC6C15">
        <w:rPr>
          <w:rFonts w:eastAsia="Times New Roman"/>
          <w:b/>
          <w:bCs/>
          <w:spacing w:val="-1"/>
          <w:sz w:val="27"/>
          <w:szCs w:val="27"/>
        </w:rPr>
        <w:t>2</w:t>
      </w:r>
      <w:r w:rsidRPr="00F8497B">
        <w:rPr>
          <w:rFonts w:eastAsia="Times New Roman"/>
          <w:b/>
          <w:bCs/>
          <w:spacing w:val="-1"/>
          <w:sz w:val="27"/>
          <w:szCs w:val="27"/>
        </w:rPr>
        <w:t>г. по 1</w:t>
      </w:r>
      <w:r w:rsidR="00EC6C15">
        <w:rPr>
          <w:rFonts w:eastAsia="Times New Roman"/>
          <w:b/>
          <w:bCs/>
          <w:spacing w:val="-1"/>
          <w:sz w:val="27"/>
          <w:szCs w:val="27"/>
        </w:rPr>
        <w:t>1</w:t>
      </w:r>
      <w:r w:rsidRPr="00F8497B">
        <w:rPr>
          <w:rFonts w:eastAsia="Times New Roman"/>
          <w:b/>
          <w:bCs/>
          <w:spacing w:val="-1"/>
          <w:sz w:val="27"/>
          <w:szCs w:val="27"/>
        </w:rPr>
        <w:t>.11.20</w:t>
      </w:r>
      <w:r w:rsidR="007E4178" w:rsidRPr="00F8497B">
        <w:rPr>
          <w:rFonts w:eastAsia="Times New Roman"/>
          <w:b/>
          <w:bCs/>
          <w:spacing w:val="-1"/>
          <w:sz w:val="27"/>
          <w:szCs w:val="27"/>
        </w:rPr>
        <w:t>2</w:t>
      </w:r>
      <w:r w:rsidR="00EC6C15">
        <w:rPr>
          <w:rFonts w:eastAsia="Times New Roman"/>
          <w:b/>
          <w:bCs/>
          <w:spacing w:val="-1"/>
          <w:sz w:val="27"/>
          <w:szCs w:val="27"/>
        </w:rPr>
        <w:t>2</w:t>
      </w:r>
      <w:r w:rsidRPr="00F8497B">
        <w:rPr>
          <w:rFonts w:eastAsia="Times New Roman"/>
          <w:b/>
          <w:bCs/>
          <w:spacing w:val="-1"/>
          <w:sz w:val="27"/>
          <w:szCs w:val="27"/>
        </w:rPr>
        <w:t>г.</w:t>
      </w:r>
    </w:p>
    <w:p w:rsidR="002866BA" w:rsidRPr="00EC6C15" w:rsidRDefault="002866BA" w:rsidP="007570EB">
      <w:pPr>
        <w:shd w:val="clear" w:color="auto" w:fill="FFFFFF"/>
        <w:spacing w:line="322" w:lineRule="exact"/>
        <w:ind w:left="1430" w:right="998"/>
        <w:rPr>
          <w:rFonts w:eastAsia="Times New Roman"/>
          <w:b/>
          <w:bCs/>
          <w:color w:val="FF0000"/>
          <w:spacing w:val="-1"/>
          <w:sz w:val="27"/>
          <w:szCs w:val="27"/>
        </w:rPr>
      </w:pPr>
    </w:p>
    <w:p w:rsidR="00EC6C15" w:rsidRPr="00534223" w:rsidRDefault="002866BA" w:rsidP="00534223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2E5F9F">
        <w:rPr>
          <w:rFonts w:eastAsia="Times New Roman"/>
          <w:sz w:val="27"/>
          <w:szCs w:val="27"/>
        </w:rPr>
        <w:t>Всемирный день качества проходит ежегодно во второй четверг ноября, в этом году он отмечался 1</w:t>
      </w:r>
      <w:r w:rsidR="00EC6C15" w:rsidRPr="002E5F9F">
        <w:rPr>
          <w:rFonts w:eastAsia="Times New Roman"/>
          <w:sz w:val="27"/>
          <w:szCs w:val="27"/>
        </w:rPr>
        <w:t>0</w:t>
      </w:r>
      <w:r w:rsidRPr="002E5F9F">
        <w:rPr>
          <w:rFonts w:eastAsia="Times New Roman"/>
          <w:sz w:val="27"/>
          <w:szCs w:val="27"/>
        </w:rPr>
        <w:t xml:space="preserve"> ноября.</w:t>
      </w:r>
      <w:r w:rsidR="00CB3E55" w:rsidRPr="00534223">
        <w:rPr>
          <w:rFonts w:eastAsia="Times New Roman"/>
          <w:sz w:val="27"/>
          <w:szCs w:val="27"/>
        </w:rPr>
        <w:t xml:space="preserve"> </w:t>
      </w:r>
      <w:r w:rsidR="00EC6C15" w:rsidRPr="00534223">
        <w:rPr>
          <w:rFonts w:eastAsia="Times New Roman"/>
          <w:sz w:val="27"/>
          <w:szCs w:val="27"/>
        </w:rPr>
        <w:t>Неделя качества отмеча</w:t>
      </w:r>
      <w:r w:rsidR="00637713" w:rsidRPr="00534223">
        <w:rPr>
          <w:rFonts w:eastAsia="Times New Roman"/>
          <w:sz w:val="27"/>
          <w:szCs w:val="27"/>
        </w:rPr>
        <w:t>лась</w:t>
      </w:r>
      <w:r w:rsidR="00EC6C15" w:rsidRPr="00534223">
        <w:rPr>
          <w:rFonts w:eastAsia="Times New Roman"/>
          <w:sz w:val="27"/>
          <w:szCs w:val="27"/>
        </w:rPr>
        <w:t xml:space="preserve"> под девизом: «Россия - страна со Знаком качества» и проходила с 7 по 11 ноября.</w:t>
      </w:r>
    </w:p>
    <w:p w:rsidR="00EC6C15" w:rsidRPr="00534223" w:rsidRDefault="00EC6C15" w:rsidP="00534223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534223">
        <w:rPr>
          <w:rFonts w:eastAsia="Times New Roman"/>
          <w:sz w:val="27"/>
          <w:szCs w:val="27"/>
        </w:rPr>
        <w:t>День качества — праздник, который позволяет не только поблагодарить отечественных производителей и представителей сферы услуг за качество, но и уделить внимание основным составляющим качества жизни: качеству окружающей среды и экологии, качеству социальной сферы и отношений, здоровому образу жизни, семейным ценностям и традициям.</w:t>
      </w:r>
    </w:p>
    <w:p w:rsidR="00EC6C15" w:rsidRPr="00534223" w:rsidRDefault="00EC6C15" w:rsidP="00534223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534223">
        <w:rPr>
          <w:rFonts w:eastAsia="Times New Roman"/>
          <w:sz w:val="27"/>
          <w:szCs w:val="27"/>
        </w:rPr>
        <w:t>Социальная значимость праздника и приуроченных к нему мероприятий определяется актуальностью повышения грамотности населения в области качества продуктов и услуг, а также интеграцией принципов устойчивого развития и социальной ответственности предприятий.</w:t>
      </w:r>
    </w:p>
    <w:p w:rsidR="00EC6C15" w:rsidRPr="00534223" w:rsidRDefault="00EC6C15" w:rsidP="00534223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534223">
        <w:rPr>
          <w:rFonts w:eastAsia="Times New Roman"/>
          <w:sz w:val="27"/>
          <w:szCs w:val="27"/>
        </w:rPr>
        <w:t>Без исключения любая область нашей жизни связана с понятием «качество», с желанием обладать лучшим и становиться совершеннее.</w:t>
      </w:r>
    </w:p>
    <w:p w:rsidR="00637713" w:rsidRPr="00534223" w:rsidRDefault="00637713" w:rsidP="00534223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2E5F9F">
        <w:rPr>
          <w:rFonts w:eastAsia="Times New Roman"/>
          <w:sz w:val="27"/>
          <w:szCs w:val="27"/>
        </w:rPr>
        <w:t>Госалкогольинспекция Р</w:t>
      </w:r>
      <w:r w:rsidR="00815D53">
        <w:rPr>
          <w:rFonts w:eastAsia="Times New Roman"/>
          <w:sz w:val="27"/>
          <w:szCs w:val="27"/>
        </w:rPr>
        <w:t xml:space="preserve">еспублики </w:t>
      </w:r>
      <w:r w:rsidRPr="002E5F9F">
        <w:rPr>
          <w:rFonts w:eastAsia="Times New Roman"/>
          <w:sz w:val="27"/>
          <w:szCs w:val="27"/>
        </w:rPr>
        <w:t>Т</w:t>
      </w:r>
      <w:r w:rsidR="00815D53">
        <w:rPr>
          <w:rFonts w:eastAsia="Times New Roman"/>
          <w:sz w:val="27"/>
          <w:szCs w:val="27"/>
        </w:rPr>
        <w:t>атарстан</w:t>
      </w:r>
      <w:r w:rsidRPr="002E5F9F">
        <w:rPr>
          <w:rFonts w:eastAsia="Times New Roman"/>
          <w:sz w:val="27"/>
          <w:szCs w:val="27"/>
        </w:rPr>
        <w:t xml:space="preserve"> в рамках своих полномочий осуществляет деятельность по защите прав потребителей. </w:t>
      </w:r>
      <w:r w:rsidRPr="00534223">
        <w:rPr>
          <w:rFonts w:eastAsia="Times New Roman"/>
          <w:sz w:val="27"/>
          <w:szCs w:val="27"/>
        </w:rPr>
        <w:t>Основная цель нашей работы - недопущение поступления на потребительский рынок некачественных, опасных для здоровья и даже жизни людей товаров (услуг). В этом нам помогают сами потребители, обозначая ту или иную проблему.</w:t>
      </w:r>
    </w:p>
    <w:p w:rsidR="00F8497B" w:rsidRPr="00B06D87" w:rsidRDefault="00F8497B" w:rsidP="00F849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B06D87">
        <w:rPr>
          <w:rFonts w:eastAsia="Times New Roman"/>
          <w:sz w:val="27"/>
          <w:szCs w:val="27"/>
        </w:rPr>
        <w:t xml:space="preserve">Сотрудниками </w:t>
      </w:r>
      <w:proofErr w:type="spellStart"/>
      <w:r w:rsidRPr="00B06D87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B06D87">
        <w:rPr>
          <w:rFonts w:eastAsia="Times New Roman"/>
          <w:sz w:val="27"/>
          <w:szCs w:val="27"/>
        </w:rPr>
        <w:t xml:space="preserve"> Республики Татарстан повсеместно проводил</w:t>
      </w:r>
      <w:r w:rsidR="008A1F0E" w:rsidRPr="00B06D87">
        <w:rPr>
          <w:rFonts w:eastAsia="Times New Roman"/>
          <w:sz w:val="27"/>
          <w:szCs w:val="27"/>
        </w:rPr>
        <w:t>ся комплекс</w:t>
      </w:r>
      <w:r w:rsidRPr="00B06D87">
        <w:rPr>
          <w:rFonts w:eastAsia="Times New Roman"/>
          <w:sz w:val="27"/>
          <w:szCs w:val="27"/>
        </w:rPr>
        <w:t xml:space="preserve"> мероприяти</w:t>
      </w:r>
      <w:r w:rsidR="008A1F0E" w:rsidRPr="00B06D87">
        <w:rPr>
          <w:rFonts w:eastAsia="Times New Roman"/>
          <w:sz w:val="27"/>
          <w:szCs w:val="27"/>
        </w:rPr>
        <w:t>й</w:t>
      </w:r>
      <w:r w:rsidRPr="00B06D87">
        <w:rPr>
          <w:rFonts w:eastAsia="Times New Roman"/>
          <w:sz w:val="27"/>
          <w:szCs w:val="27"/>
        </w:rPr>
        <w:t xml:space="preserve"> в форме акций для потребителей, семинаров, лекций, дежурств на рынках, потребительских дегустаций – всё, что направлено на привлечение внимания общественности к проблемам качества, пропаганду знаний о качестве, а также на обеспечение высокого уровня качества товаров, работ и услуг в различных сферах деятельности. </w:t>
      </w:r>
    </w:p>
    <w:p w:rsidR="00711119" w:rsidRPr="00B6427B" w:rsidRDefault="00740F29" w:rsidP="00B642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C4378">
        <w:rPr>
          <w:rFonts w:eastAsia="Times New Roman"/>
          <w:sz w:val="27"/>
          <w:szCs w:val="27"/>
        </w:rPr>
        <w:t xml:space="preserve">К неделе качества было приурочено подведение итогов </w:t>
      </w:r>
      <w:r w:rsidR="004756F6" w:rsidRPr="007C4378">
        <w:rPr>
          <w:rFonts w:eastAsia="Times New Roman"/>
          <w:sz w:val="27"/>
          <w:szCs w:val="27"/>
        </w:rPr>
        <w:t xml:space="preserve"> республиканск</w:t>
      </w:r>
      <w:r w:rsidRPr="007C4378">
        <w:rPr>
          <w:rFonts w:eastAsia="Times New Roman"/>
          <w:sz w:val="27"/>
          <w:szCs w:val="27"/>
        </w:rPr>
        <w:t>ой</w:t>
      </w:r>
      <w:r w:rsidR="004756F6" w:rsidRPr="007C4378">
        <w:rPr>
          <w:rFonts w:eastAsia="Times New Roman"/>
          <w:sz w:val="27"/>
          <w:szCs w:val="27"/>
        </w:rPr>
        <w:t xml:space="preserve"> олимпиад</w:t>
      </w:r>
      <w:r w:rsidRPr="007C4378">
        <w:rPr>
          <w:rFonts w:eastAsia="Times New Roman"/>
          <w:sz w:val="27"/>
          <w:szCs w:val="27"/>
        </w:rPr>
        <w:t>ы</w:t>
      </w:r>
      <w:r w:rsidR="004756F6" w:rsidRPr="007C4378">
        <w:rPr>
          <w:rFonts w:eastAsia="Times New Roman"/>
          <w:sz w:val="27"/>
          <w:szCs w:val="27"/>
        </w:rPr>
        <w:t xml:space="preserve"> по теме «Защита прав потребителей»</w:t>
      </w:r>
      <w:r w:rsidR="00D94F18" w:rsidRPr="007C4378">
        <w:rPr>
          <w:rFonts w:eastAsia="Times New Roman"/>
          <w:sz w:val="27"/>
          <w:szCs w:val="27"/>
        </w:rPr>
        <w:t>, проводившейся уже</w:t>
      </w:r>
      <w:r w:rsidR="004756F6" w:rsidRPr="007C4378">
        <w:rPr>
          <w:rFonts w:eastAsia="Times New Roman"/>
          <w:sz w:val="27"/>
          <w:szCs w:val="27"/>
        </w:rPr>
        <w:t xml:space="preserve"> </w:t>
      </w:r>
      <w:r w:rsidR="007C4378" w:rsidRPr="00B6427B">
        <w:rPr>
          <w:rFonts w:eastAsia="Times New Roman"/>
          <w:sz w:val="27"/>
          <w:szCs w:val="27"/>
        </w:rPr>
        <w:t>десятый</w:t>
      </w:r>
      <w:r w:rsidR="004756F6" w:rsidRPr="00B6427B">
        <w:rPr>
          <w:rFonts w:eastAsia="Times New Roman"/>
          <w:sz w:val="27"/>
          <w:szCs w:val="27"/>
        </w:rPr>
        <w:t xml:space="preserve"> год. </w:t>
      </w:r>
    </w:p>
    <w:p w:rsidR="00711119" w:rsidRPr="00B6427B" w:rsidRDefault="00711119" w:rsidP="00B642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B6427B">
        <w:rPr>
          <w:rFonts w:eastAsia="Times New Roman"/>
          <w:sz w:val="27"/>
          <w:szCs w:val="27"/>
        </w:rPr>
        <w:t xml:space="preserve">В текущем году для участия в олимпиаде </w:t>
      </w:r>
      <w:proofErr w:type="gramStart"/>
      <w:r w:rsidRPr="00B6427B">
        <w:rPr>
          <w:rFonts w:eastAsia="Times New Roman"/>
          <w:sz w:val="27"/>
          <w:szCs w:val="27"/>
        </w:rPr>
        <w:t>заявилось</w:t>
      </w:r>
      <w:proofErr w:type="gramEnd"/>
      <w:r w:rsidRPr="00B6427B">
        <w:rPr>
          <w:rFonts w:eastAsia="Times New Roman"/>
          <w:sz w:val="27"/>
          <w:szCs w:val="27"/>
        </w:rPr>
        <w:t xml:space="preserve"> 8198 учащихся 8-11 классов Республики Татарстан. С каждым годом желающих участвовать в олимпиаде становится больше. К примеру, в 2013 году в олимпиаде принимало участие порядка 500 участников, в 2014 году – около 800, в 2015 году –1800, в 2016 - более 2400, в 2017 году - более 4000, в 2018 году - 6285, в 2019 году – 9441, в 2020 году – 13969, в 2021 году - 14779 участников. </w:t>
      </w:r>
    </w:p>
    <w:p w:rsidR="00711119" w:rsidRPr="00B6427B" w:rsidRDefault="00711119" w:rsidP="00B642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B6427B">
        <w:rPr>
          <w:rFonts w:eastAsia="Times New Roman"/>
          <w:sz w:val="27"/>
          <w:szCs w:val="27"/>
        </w:rPr>
        <w:t>Потребительские знания, полученные школьниками, помогут им ориентироваться в многообразии услуг и товаров, научиться делать грамотный потребительский выбор и уметь действовать в случаях, когда нарушатся их потребительские права.</w:t>
      </w:r>
    </w:p>
    <w:p w:rsidR="00711119" w:rsidRPr="00B6427B" w:rsidRDefault="00711119" w:rsidP="00B642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proofErr w:type="gramStart"/>
      <w:r w:rsidRPr="00B6427B">
        <w:rPr>
          <w:rFonts w:eastAsia="Times New Roman"/>
          <w:sz w:val="27"/>
          <w:szCs w:val="27"/>
        </w:rPr>
        <w:t xml:space="preserve">1 этап олимпиады прошел дистанционно в форме тестирования на сайте </w:t>
      </w:r>
      <w:hyperlink r:id="rId8" w:history="1">
        <w:r w:rsidRPr="00B6427B">
          <w:rPr>
            <w:rFonts w:eastAsia="Times New Roman"/>
            <w:sz w:val="27"/>
            <w:szCs w:val="27"/>
          </w:rPr>
          <w:t>www.tatzpp.ru</w:t>
        </w:r>
      </w:hyperlink>
      <w:r w:rsidRPr="00B6427B">
        <w:rPr>
          <w:rFonts w:eastAsia="Times New Roman"/>
          <w:sz w:val="27"/>
          <w:szCs w:val="27"/>
        </w:rPr>
        <w:t>;</w:t>
      </w:r>
      <w:r w:rsidRPr="00B6427B">
        <w:rPr>
          <w:rFonts w:eastAsia="Times New Roman"/>
          <w:sz w:val="27"/>
          <w:szCs w:val="27"/>
        </w:rPr>
        <w:t xml:space="preserve"> 2 этап – прошел также дистанционно, в форме написания эссе на тему, связан</w:t>
      </w:r>
      <w:r w:rsidR="00815D53">
        <w:rPr>
          <w:rFonts w:eastAsia="Times New Roman"/>
          <w:sz w:val="27"/>
          <w:szCs w:val="27"/>
        </w:rPr>
        <w:t xml:space="preserve">ную с защитой прав потребителей; </w:t>
      </w:r>
      <w:r w:rsidRPr="00B6427B">
        <w:rPr>
          <w:rFonts w:eastAsia="Times New Roman"/>
          <w:sz w:val="27"/>
          <w:szCs w:val="27"/>
        </w:rPr>
        <w:t>3 этап – прошел в форме тестирования, а затем в форме собеседования c участниками, на котором предлагалось ответить на ситуационные вопросы в сфере защиты прав потребителей.</w:t>
      </w:r>
      <w:proofErr w:type="gramEnd"/>
      <w:r w:rsidR="00815D53">
        <w:rPr>
          <w:rFonts w:eastAsia="Times New Roman"/>
          <w:sz w:val="27"/>
          <w:szCs w:val="27"/>
        </w:rPr>
        <w:t xml:space="preserve"> Победителями</w:t>
      </w:r>
      <w:r w:rsidRPr="00B6427B">
        <w:rPr>
          <w:rFonts w:eastAsia="Times New Roman"/>
          <w:sz w:val="27"/>
          <w:szCs w:val="27"/>
        </w:rPr>
        <w:t xml:space="preserve"> олимпиады среди учащихся 8-9 и 10-11 классов определены: </w:t>
      </w:r>
      <w:proofErr w:type="spellStart"/>
      <w:r w:rsidRPr="00B6427B">
        <w:rPr>
          <w:rFonts w:eastAsia="Times New Roman"/>
          <w:sz w:val="27"/>
          <w:szCs w:val="27"/>
        </w:rPr>
        <w:t>Тагильцева</w:t>
      </w:r>
      <w:proofErr w:type="spellEnd"/>
      <w:r w:rsidRPr="00B6427B">
        <w:rPr>
          <w:rFonts w:eastAsia="Times New Roman"/>
          <w:sz w:val="27"/>
          <w:szCs w:val="27"/>
        </w:rPr>
        <w:t xml:space="preserve"> Софья Романовна, ученица 9 класса МБОУ Лицей №83 - Центр образования Приволжского района </w:t>
      </w:r>
      <w:proofErr w:type="spellStart"/>
      <w:r w:rsidRPr="00B6427B">
        <w:rPr>
          <w:rFonts w:eastAsia="Times New Roman"/>
          <w:sz w:val="27"/>
          <w:szCs w:val="27"/>
        </w:rPr>
        <w:t>г</w:t>
      </w:r>
      <w:proofErr w:type="gramStart"/>
      <w:r w:rsidRPr="00B6427B">
        <w:rPr>
          <w:rFonts w:eastAsia="Times New Roman"/>
          <w:sz w:val="27"/>
          <w:szCs w:val="27"/>
        </w:rPr>
        <w:t>.К</w:t>
      </w:r>
      <w:proofErr w:type="gramEnd"/>
      <w:r w:rsidRPr="00B6427B">
        <w:rPr>
          <w:rFonts w:eastAsia="Times New Roman"/>
          <w:sz w:val="27"/>
          <w:szCs w:val="27"/>
        </w:rPr>
        <w:t>азани</w:t>
      </w:r>
      <w:proofErr w:type="spellEnd"/>
      <w:r w:rsidRPr="00B6427B">
        <w:rPr>
          <w:rFonts w:eastAsia="Times New Roman"/>
          <w:sz w:val="27"/>
          <w:szCs w:val="27"/>
        </w:rPr>
        <w:t xml:space="preserve"> (среди 8-9 классов)</w:t>
      </w:r>
      <w:r w:rsidR="000555CB">
        <w:rPr>
          <w:rFonts w:eastAsia="Times New Roman"/>
          <w:sz w:val="27"/>
          <w:szCs w:val="27"/>
        </w:rPr>
        <w:t xml:space="preserve"> и</w:t>
      </w:r>
      <w:r w:rsidRPr="00B6427B">
        <w:rPr>
          <w:rFonts w:eastAsia="Times New Roman"/>
          <w:sz w:val="27"/>
          <w:szCs w:val="27"/>
        </w:rPr>
        <w:t xml:space="preserve">  </w:t>
      </w:r>
      <w:proofErr w:type="spellStart"/>
      <w:r w:rsidRPr="00B6427B">
        <w:rPr>
          <w:rFonts w:eastAsia="Times New Roman"/>
          <w:sz w:val="27"/>
          <w:szCs w:val="27"/>
        </w:rPr>
        <w:t>Ахметзянова</w:t>
      </w:r>
      <w:proofErr w:type="spellEnd"/>
      <w:r w:rsidRPr="00B6427B">
        <w:rPr>
          <w:rFonts w:eastAsia="Times New Roman"/>
          <w:sz w:val="27"/>
          <w:szCs w:val="27"/>
        </w:rPr>
        <w:t xml:space="preserve"> Алия </w:t>
      </w:r>
      <w:proofErr w:type="spellStart"/>
      <w:r w:rsidRPr="00B6427B">
        <w:rPr>
          <w:rFonts w:eastAsia="Times New Roman"/>
          <w:sz w:val="27"/>
          <w:szCs w:val="27"/>
        </w:rPr>
        <w:t>Айратовна</w:t>
      </w:r>
      <w:proofErr w:type="spellEnd"/>
      <w:r w:rsidRPr="00B6427B">
        <w:rPr>
          <w:rFonts w:eastAsia="Times New Roman"/>
          <w:sz w:val="27"/>
          <w:szCs w:val="27"/>
        </w:rPr>
        <w:t>, ученица 10 класса МБОУ Гимназия №1 Менделеевского муниципального района РТ (среди 10-11 классов).</w:t>
      </w:r>
    </w:p>
    <w:p w:rsidR="00711119" w:rsidRPr="00B6427B" w:rsidRDefault="00711119" w:rsidP="00B642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2E5F9F">
        <w:rPr>
          <w:rFonts w:eastAsia="Times New Roman"/>
          <w:sz w:val="27"/>
          <w:szCs w:val="27"/>
        </w:rPr>
        <w:t xml:space="preserve"> </w:t>
      </w:r>
      <w:r w:rsidRPr="00B6427B">
        <w:rPr>
          <w:rFonts w:eastAsia="Times New Roman"/>
          <w:sz w:val="27"/>
          <w:szCs w:val="27"/>
        </w:rPr>
        <w:t>Кроме того, были определены при</w:t>
      </w:r>
      <w:r w:rsidR="00E0099D">
        <w:rPr>
          <w:rFonts w:eastAsia="Times New Roman"/>
          <w:sz w:val="27"/>
          <w:szCs w:val="27"/>
        </w:rPr>
        <w:t xml:space="preserve">зеры олимпиады 1, 2, 3 степени и </w:t>
      </w:r>
      <w:r w:rsidRPr="00B6427B">
        <w:rPr>
          <w:rFonts w:eastAsia="Times New Roman"/>
          <w:sz w:val="27"/>
          <w:szCs w:val="27"/>
        </w:rPr>
        <w:t>финалист</w:t>
      </w:r>
      <w:r w:rsidR="00E0099D">
        <w:rPr>
          <w:rFonts w:eastAsia="Times New Roman"/>
          <w:sz w:val="27"/>
          <w:szCs w:val="27"/>
        </w:rPr>
        <w:t>ы</w:t>
      </w:r>
      <w:r w:rsidRPr="00B6427B">
        <w:rPr>
          <w:rFonts w:eastAsia="Times New Roman"/>
          <w:sz w:val="27"/>
          <w:szCs w:val="27"/>
        </w:rPr>
        <w:t xml:space="preserve"> в номинациях: «За достижения в изучении основ потребительской грамотности»; «За успехи в изучении основ потребительской грамотности»; «За успехи по изучению истории потребительского законодательства»; «За активность и целеустремленность в получении потребительских знаний»; «За стремление к победе и изучению потребительского законодательства»; «Татар </w:t>
      </w:r>
      <w:proofErr w:type="spellStart"/>
      <w:r w:rsidRPr="00B6427B">
        <w:rPr>
          <w:rFonts w:eastAsia="Times New Roman"/>
          <w:sz w:val="27"/>
          <w:szCs w:val="27"/>
        </w:rPr>
        <w:t>телендә</w:t>
      </w:r>
      <w:proofErr w:type="spellEnd"/>
      <w:r w:rsidRPr="00B6427B">
        <w:rPr>
          <w:rFonts w:eastAsia="Times New Roman"/>
          <w:sz w:val="27"/>
          <w:szCs w:val="27"/>
        </w:rPr>
        <w:t xml:space="preserve"> </w:t>
      </w:r>
      <w:proofErr w:type="spellStart"/>
      <w:r w:rsidRPr="00B6427B">
        <w:rPr>
          <w:rFonts w:eastAsia="Times New Roman"/>
          <w:sz w:val="27"/>
          <w:szCs w:val="27"/>
        </w:rPr>
        <w:t>кулланучыларның</w:t>
      </w:r>
      <w:proofErr w:type="spellEnd"/>
      <w:r w:rsidRPr="00B6427B">
        <w:rPr>
          <w:rFonts w:eastAsia="Times New Roman"/>
          <w:sz w:val="27"/>
          <w:szCs w:val="27"/>
        </w:rPr>
        <w:t xml:space="preserve"> </w:t>
      </w:r>
      <w:proofErr w:type="spellStart"/>
      <w:r w:rsidRPr="00B6427B">
        <w:rPr>
          <w:rFonts w:eastAsia="Times New Roman"/>
          <w:sz w:val="27"/>
          <w:szCs w:val="27"/>
        </w:rPr>
        <w:t>хокукларын</w:t>
      </w:r>
      <w:proofErr w:type="spellEnd"/>
      <w:r w:rsidRPr="00B6427B">
        <w:rPr>
          <w:rFonts w:eastAsia="Times New Roman"/>
          <w:sz w:val="27"/>
          <w:szCs w:val="27"/>
        </w:rPr>
        <w:t xml:space="preserve"> </w:t>
      </w:r>
      <w:proofErr w:type="spellStart"/>
      <w:r w:rsidRPr="00B6427B">
        <w:rPr>
          <w:rFonts w:eastAsia="Times New Roman"/>
          <w:sz w:val="27"/>
          <w:szCs w:val="27"/>
        </w:rPr>
        <w:t>өйрәнүдәге</w:t>
      </w:r>
      <w:proofErr w:type="spellEnd"/>
      <w:r w:rsidRPr="00B6427B">
        <w:rPr>
          <w:rFonts w:eastAsia="Times New Roman"/>
          <w:sz w:val="27"/>
          <w:szCs w:val="27"/>
        </w:rPr>
        <w:t xml:space="preserve"> </w:t>
      </w:r>
      <w:proofErr w:type="spellStart"/>
      <w:r w:rsidRPr="00B6427B">
        <w:rPr>
          <w:rFonts w:eastAsia="Times New Roman"/>
          <w:sz w:val="27"/>
          <w:szCs w:val="27"/>
        </w:rPr>
        <w:t>уңышлары</w:t>
      </w:r>
      <w:proofErr w:type="spellEnd"/>
      <w:r w:rsidRPr="00B6427B">
        <w:rPr>
          <w:rFonts w:eastAsia="Times New Roman"/>
          <w:sz w:val="27"/>
          <w:szCs w:val="27"/>
        </w:rPr>
        <w:t xml:space="preserve"> </w:t>
      </w:r>
      <w:proofErr w:type="spellStart"/>
      <w:r w:rsidRPr="00B6427B">
        <w:rPr>
          <w:rFonts w:eastAsia="Times New Roman"/>
          <w:sz w:val="27"/>
          <w:szCs w:val="27"/>
        </w:rPr>
        <w:t>өчен</w:t>
      </w:r>
      <w:proofErr w:type="spellEnd"/>
      <w:r w:rsidRPr="00B6427B">
        <w:rPr>
          <w:rFonts w:eastAsia="Times New Roman"/>
          <w:sz w:val="27"/>
          <w:szCs w:val="27"/>
        </w:rPr>
        <w:t>»»</w:t>
      </w:r>
      <w:r w:rsidR="0083426E" w:rsidRPr="00B6427B">
        <w:rPr>
          <w:rFonts w:eastAsia="Times New Roman"/>
          <w:sz w:val="27"/>
          <w:szCs w:val="27"/>
        </w:rPr>
        <w:t>.</w:t>
      </w:r>
      <w:r w:rsidRPr="00B6427B">
        <w:rPr>
          <w:rFonts w:eastAsia="Times New Roman"/>
          <w:sz w:val="27"/>
          <w:szCs w:val="27"/>
        </w:rPr>
        <w:t xml:space="preserve"> </w:t>
      </w:r>
    </w:p>
    <w:p w:rsidR="0011451F" w:rsidRPr="002E5F9F" w:rsidRDefault="0011451F" w:rsidP="0011451F">
      <w:pPr>
        <w:ind w:firstLine="540"/>
        <w:jc w:val="both"/>
        <w:rPr>
          <w:rFonts w:eastAsia="Times New Roman"/>
          <w:sz w:val="27"/>
          <w:szCs w:val="27"/>
        </w:rPr>
      </w:pPr>
      <w:proofErr w:type="spellStart"/>
      <w:r w:rsidRPr="00F77B03">
        <w:rPr>
          <w:rFonts w:eastAsia="Times New Roman"/>
          <w:sz w:val="27"/>
          <w:szCs w:val="27"/>
        </w:rPr>
        <w:t>Госалкогольинспекцией</w:t>
      </w:r>
      <w:proofErr w:type="spellEnd"/>
      <w:r w:rsidRPr="00F77B03">
        <w:rPr>
          <w:rFonts w:eastAsia="Times New Roman"/>
          <w:sz w:val="27"/>
          <w:szCs w:val="27"/>
        </w:rPr>
        <w:t xml:space="preserve"> Республики Татарстан </w:t>
      </w:r>
      <w:r w:rsidRPr="002E5F9F">
        <w:rPr>
          <w:rFonts w:eastAsia="Times New Roman"/>
          <w:sz w:val="27"/>
          <w:szCs w:val="27"/>
        </w:rPr>
        <w:t xml:space="preserve">выпущено </w:t>
      </w:r>
      <w:r w:rsidR="00F77B03" w:rsidRPr="002E5F9F">
        <w:rPr>
          <w:rFonts w:eastAsia="Times New Roman"/>
          <w:sz w:val="27"/>
          <w:szCs w:val="27"/>
        </w:rPr>
        <w:t>224</w:t>
      </w:r>
      <w:r w:rsidR="00B102EA">
        <w:rPr>
          <w:rFonts w:eastAsia="Times New Roman"/>
          <w:sz w:val="27"/>
          <w:szCs w:val="27"/>
        </w:rPr>
        <w:t xml:space="preserve"> тыс. буклетов</w:t>
      </w:r>
      <w:r w:rsidRPr="002E5F9F">
        <w:rPr>
          <w:rFonts w:eastAsia="Times New Roman"/>
          <w:sz w:val="27"/>
          <w:szCs w:val="27"/>
        </w:rPr>
        <w:t xml:space="preserve"> </w:t>
      </w:r>
      <w:r w:rsidR="00F77B03" w:rsidRPr="002E5F9F">
        <w:rPr>
          <w:rFonts w:eastAsia="Times New Roman"/>
          <w:sz w:val="27"/>
          <w:szCs w:val="27"/>
        </w:rPr>
        <w:t xml:space="preserve">на русском и татарском </w:t>
      </w:r>
      <w:r w:rsidRPr="002E5F9F">
        <w:rPr>
          <w:rFonts w:eastAsia="Times New Roman"/>
          <w:sz w:val="27"/>
          <w:szCs w:val="27"/>
        </w:rPr>
        <w:t>язык</w:t>
      </w:r>
      <w:r w:rsidR="00A13667">
        <w:rPr>
          <w:rFonts w:eastAsia="Times New Roman"/>
          <w:sz w:val="27"/>
          <w:szCs w:val="27"/>
        </w:rPr>
        <w:t>а</w:t>
      </w:r>
      <w:r w:rsidR="00F77B03" w:rsidRPr="002E5F9F">
        <w:rPr>
          <w:rFonts w:eastAsia="Times New Roman"/>
          <w:sz w:val="27"/>
          <w:szCs w:val="27"/>
        </w:rPr>
        <w:t>х</w:t>
      </w:r>
      <w:r w:rsidRPr="002E5F9F">
        <w:rPr>
          <w:rFonts w:eastAsia="Times New Roman"/>
          <w:sz w:val="27"/>
          <w:szCs w:val="27"/>
        </w:rPr>
        <w:t xml:space="preserve">. </w:t>
      </w:r>
      <w:r w:rsidR="00FE0C9D" w:rsidRPr="002E5F9F">
        <w:rPr>
          <w:rFonts w:eastAsia="Times New Roman"/>
          <w:sz w:val="27"/>
          <w:szCs w:val="27"/>
        </w:rPr>
        <w:t>Выпущен специальный номер г</w:t>
      </w:r>
      <w:r w:rsidRPr="002E5F9F">
        <w:rPr>
          <w:rFonts w:eastAsia="Times New Roman"/>
          <w:sz w:val="27"/>
          <w:szCs w:val="27"/>
        </w:rPr>
        <w:t>азеты «Вестник п</w:t>
      </w:r>
      <w:r w:rsidR="00613B88" w:rsidRPr="002E5F9F">
        <w:rPr>
          <w:rFonts w:eastAsia="Times New Roman"/>
          <w:sz w:val="27"/>
          <w:szCs w:val="27"/>
        </w:rPr>
        <w:t>отребителя Татарстана» тиражом 4</w:t>
      </w:r>
      <w:r w:rsidRPr="002E5F9F">
        <w:rPr>
          <w:rFonts w:eastAsia="Times New Roman"/>
          <w:sz w:val="27"/>
          <w:szCs w:val="27"/>
        </w:rPr>
        <w:t xml:space="preserve">0 тыс. экз., </w:t>
      </w:r>
      <w:r w:rsidR="001E135B" w:rsidRPr="002E5F9F">
        <w:rPr>
          <w:rFonts w:eastAsia="Times New Roman"/>
          <w:sz w:val="27"/>
          <w:szCs w:val="27"/>
        </w:rPr>
        <w:t>которы</w:t>
      </w:r>
      <w:r w:rsidR="00FE0C9D" w:rsidRPr="002E5F9F">
        <w:rPr>
          <w:rFonts w:eastAsia="Times New Roman"/>
          <w:sz w:val="27"/>
          <w:szCs w:val="27"/>
        </w:rPr>
        <w:t>й также</w:t>
      </w:r>
      <w:r w:rsidRPr="002E5F9F">
        <w:rPr>
          <w:rFonts w:eastAsia="Times New Roman"/>
          <w:sz w:val="27"/>
          <w:szCs w:val="27"/>
        </w:rPr>
        <w:t xml:space="preserve"> размещ</w:t>
      </w:r>
      <w:r w:rsidR="00FE0C9D" w:rsidRPr="002E5F9F">
        <w:rPr>
          <w:rFonts w:eastAsia="Times New Roman"/>
          <w:sz w:val="27"/>
          <w:szCs w:val="27"/>
        </w:rPr>
        <w:t>ён</w:t>
      </w:r>
      <w:r w:rsidRPr="002E5F9F">
        <w:rPr>
          <w:rFonts w:eastAsia="Times New Roman"/>
          <w:sz w:val="27"/>
          <w:szCs w:val="27"/>
        </w:rPr>
        <w:t xml:space="preserve"> в электронной форме на официальном портале </w:t>
      </w:r>
      <w:proofErr w:type="spellStart"/>
      <w:r w:rsidRPr="002E5F9F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2E5F9F">
        <w:rPr>
          <w:rFonts w:eastAsia="Times New Roman"/>
          <w:sz w:val="27"/>
          <w:szCs w:val="27"/>
        </w:rPr>
        <w:t xml:space="preserve"> Республики Татарстан и на портале «Защита прав потребителей в Республике Татарстан».</w:t>
      </w:r>
    </w:p>
    <w:p w:rsidR="0013557D" w:rsidRPr="00190593" w:rsidRDefault="00124D20" w:rsidP="0013557D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190593">
        <w:rPr>
          <w:rFonts w:eastAsia="Times New Roman"/>
          <w:sz w:val="27"/>
          <w:szCs w:val="27"/>
        </w:rPr>
        <w:t xml:space="preserve">В рамках реализации подпрограммы-6 «Развитие комплексной системы защиты прав потребителей в Республике Татарстан на 2014 – 2025 годы» специалистами </w:t>
      </w:r>
      <w:proofErr w:type="spellStart"/>
      <w:r w:rsidRPr="00190593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190593">
        <w:rPr>
          <w:rFonts w:eastAsia="Times New Roman"/>
          <w:sz w:val="27"/>
          <w:szCs w:val="27"/>
        </w:rPr>
        <w:t xml:space="preserve"> Р</w:t>
      </w:r>
      <w:r w:rsidR="00190593" w:rsidRPr="00190593">
        <w:rPr>
          <w:rFonts w:eastAsia="Times New Roman"/>
          <w:sz w:val="27"/>
          <w:szCs w:val="27"/>
        </w:rPr>
        <w:t xml:space="preserve">еспублики </w:t>
      </w:r>
      <w:r w:rsidRPr="00190593">
        <w:rPr>
          <w:rFonts w:eastAsia="Times New Roman"/>
          <w:sz w:val="27"/>
          <w:szCs w:val="27"/>
        </w:rPr>
        <w:t>Т</w:t>
      </w:r>
      <w:r w:rsidR="00190593" w:rsidRPr="00190593">
        <w:rPr>
          <w:rFonts w:eastAsia="Times New Roman"/>
          <w:sz w:val="27"/>
          <w:szCs w:val="27"/>
        </w:rPr>
        <w:t>атарстан</w:t>
      </w:r>
      <w:r w:rsidRPr="00190593">
        <w:rPr>
          <w:rFonts w:eastAsia="Times New Roman"/>
          <w:sz w:val="27"/>
          <w:szCs w:val="27"/>
        </w:rPr>
        <w:t xml:space="preserve"> отобрано </w:t>
      </w:r>
      <w:r w:rsidR="00BA0258">
        <w:rPr>
          <w:rFonts w:eastAsia="Times New Roman"/>
          <w:sz w:val="27"/>
          <w:szCs w:val="27"/>
        </w:rPr>
        <w:t>241</w:t>
      </w:r>
      <w:r w:rsidRPr="002E5F9F">
        <w:rPr>
          <w:rFonts w:eastAsia="Times New Roman"/>
          <w:sz w:val="27"/>
          <w:szCs w:val="27"/>
        </w:rPr>
        <w:t xml:space="preserve"> </w:t>
      </w:r>
      <w:r w:rsidR="00BA0258">
        <w:rPr>
          <w:rFonts w:eastAsia="Times New Roman"/>
          <w:sz w:val="27"/>
          <w:szCs w:val="27"/>
        </w:rPr>
        <w:t>наименование</w:t>
      </w:r>
      <w:r w:rsidRPr="00190593">
        <w:rPr>
          <w:rFonts w:eastAsia="Times New Roman"/>
          <w:sz w:val="27"/>
          <w:szCs w:val="27"/>
        </w:rPr>
        <w:t xml:space="preserve"> продовольственных товаров и направлено для проведения лабораторных исследований на соответствие требованиям технических регламентов. Пров</w:t>
      </w:r>
      <w:r w:rsidR="00FE0C9D">
        <w:rPr>
          <w:rFonts w:eastAsia="Times New Roman"/>
          <w:sz w:val="27"/>
          <w:szCs w:val="27"/>
        </w:rPr>
        <w:t>едены</w:t>
      </w:r>
      <w:r w:rsidRPr="00190593">
        <w:rPr>
          <w:rFonts w:eastAsia="Times New Roman"/>
          <w:sz w:val="27"/>
          <w:szCs w:val="27"/>
        </w:rPr>
        <w:t xml:space="preserve"> сравнительные потребительские испытания и лабораторные исследования масла сливочного, молока, </w:t>
      </w:r>
      <w:r w:rsidR="00B73934">
        <w:rPr>
          <w:rFonts w:eastAsia="Times New Roman"/>
          <w:sz w:val="27"/>
          <w:szCs w:val="27"/>
        </w:rPr>
        <w:t xml:space="preserve">пресервов, сыров, </w:t>
      </w:r>
      <w:r w:rsidRPr="00190593">
        <w:rPr>
          <w:rFonts w:eastAsia="Times New Roman"/>
          <w:sz w:val="27"/>
          <w:szCs w:val="27"/>
        </w:rPr>
        <w:t xml:space="preserve">кефира, творога, сметаны, </w:t>
      </w:r>
      <w:r w:rsidR="00BA0258">
        <w:rPr>
          <w:rFonts w:eastAsia="Times New Roman"/>
          <w:sz w:val="27"/>
          <w:szCs w:val="27"/>
        </w:rPr>
        <w:t>молока сгущённого</w:t>
      </w:r>
      <w:r w:rsidR="00FE0C9D">
        <w:rPr>
          <w:rFonts w:eastAsia="Times New Roman"/>
          <w:sz w:val="27"/>
          <w:szCs w:val="27"/>
        </w:rPr>
        <w:t>,</w:t>
      </w:r>
      <w:r w:rsidRPr="00190593">
        <w:rPr>
          <w:rFonts w:eastAsia="Times New Roman"/>
          <w:sz w:val="27"/>
          <w:szCs w:val="27"/>
        </w:rPr>
        <w:t xml:space="preserve"> </w:t>
      </w:r>
      <w:r w:rsidR="00BA0258">
        <w:rPr>
          <w:rFonts w:eastAsia="Times New Roman"/>
          <w:sz w:val="27"/>
          <w:szCs w:val="27"/>
        </w:rPr>
        <w:t xml:space="preserve">мороженого, сливок </w:t>
      </w:r>
      <w:r w:rsidR="00BA0258" w:rsidRPr="00190593">
        <w:rPr>
          <w:rFonts w:eastAsia="Times New Roman"/>
          <w:sz w:val="27"/>
          <w:szCs w:val="27"/>
        </w:rPr>
        <w:t>закуплен</w:t>
      </w:r>
      <w:r w:rsidR="00BA0258">
        <w:rPr>
          <w:rFonts w:eastAsia="Times New Roman"/>
          <w:sz w:val="27"/>
          <w:szCs w:val="27"/>
        </w:rPr>
        <w:t xml:space="preserve">ных в торговой сети </w:t>
      </w:r>
      <w:proofErr w:type="spellStart"/>
      <w:r w:rsidR="00BA0258">
        <w:rPr>
          <w:rFonts w:eastAsia="Times New Roman"/>
          <w:sz w:val="27"/>
          <w:szCs w:val="27"/>
        </w:rPr>
        <w:t>г</w:t>
      </w:r>
      <w:proofErr w:type="gramStart"/>
      <w:r w:rsidRPr="00190593">
        <w:rPr>
          <w:rFonts w:eastAsia="Times New Roman"/>
          <w:sz w:val="27"/>
          <w:szCs w:val="27"/>
        </w:rPr>
        <w:t>.</w:t>
      </w:r>
      <w:r w:rsidR="00BA0258">
        <w:rPr>
          <w:rFonts w:eastAsia="Times New Roman"/>
          <w:sz w:val="27"/>
          <w:szCs w:val="27"/>
        </w:rPr>
        <w:t>К</w:t>
      </w:r>
      <w:proofErr w:type="gramEnd"/>
      <w:r w:rsidR="00BA0258">
        <w:rPr>
          <w:rFonts w:eastAsia="Times New Roman"/>
          <w:sz w:val="27"/>
          <w:szCs w:val="27"/>
        </w:rPr>
        <w:t>азани</w:t>
      </w:r>
      <w:proofErr w:type="spellEnd"/>
      <w:r w:rsidR="00BA0258">
        <w:rPr>
          <w:rFonts w:eastAsia="Times New Roman"/>
          <w:sz w:val="27"/>
          <w:szCs w:val="27"/>
        </w:rPr>
        <w:t xml:space="preserve">. </w:t>
      </w:r>
      <w:r w:rsidR="0013557D">
        <w:rPr>
          <w:rFonts w:eastAsia="Times New Roman"/>
          <w:sz w:val="27"/>
          <w:szCs w:val="27"/>
        </w:rPr>
        <w:t xml:space="preserve">Более </w:t>
      </w:r>
      <w:r w:rsidR="00BA0258" w:rsidRPr="00B73934">
        <w:rPr>
          <w:rFonts w:eastAsia="Times New Roman"/>
          <w:sz w:val="27"/>
          <w:szCs w:val="27"/>
        </w:rPr>
        <w:t>22</w:t>
      </w:r>
      <w:r w:rsidR="0013557D" w:rsidRPr="00B73934">
        <w:rPr>
          <w:rFonts w:eastAsia="Times New Roman"/>
          <w:sz w:val="27"/>
          <w:szCs w:val="27"/>
        </w:rPr>
        <w:t xml:space="preserve">% </w:t>
      </w:r>
      <w:r w:rsidR="0013557D">
        <w:rPr>
          <w:rFonts w:eastAsia="Times New Roman"/>
          <w:sz w:val="27"/>
          <w:szCs w:val="27"/>
        </w:rPr>
        <w:t xml:space="preserve">исследованных товаров </w:t>
      </w:r>
      <w:proofErr w:type="gramStart"/>
      <w:r w:rsidR="0013557D">
        <w:rPr>
          <w:rFonts w:eastAsia="Times New Roman"/>
          <w:sz w:val="27"/>
          <w:szCs w:val="27"/>
        </w:rPr>
        <w:t>признаны</w:t>
      </w:r>
      <w:proofErr w:type="gramEnd"/>
      <w:r w:rsidR="0013557D">
        <w:rPr>
          <w:rFonts w:eastAsia="Times New Roman"/>
          <w:sz w:val="27"/>
          <w:szCs w:val="27"/>
        </w:rPr>
        <w:t xml:space="preserve"> несоответствующими установленным требованиям.</w:t>
      </w:r>
    </w:p>
    <w:p w:rsidR="00190593" w:rsidRPr="00190593" w:rsidRDefault="00190593" w:rsidP="00190593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190593">
        <w:rPr>
          <w:rFonts w:eastAsia="Times New Roman"/>
          <w:sz w:val="27"/>
          <w:szCs w:val="27"/>
        </w:rPr>
        <w:t>Организованы и проведены лекции и семинары для учащихся и студентов в обра</w:t>
      </w:r>
      <w:r w:rsidRPr="00190593">
        <w:rPr>
          <w:rFonts w:eastAsia="Times New Roman"/>
          <w:sz w:val="27"/>
          <w:szCs w:val="27"/>
        </w:rPr>
        <w:softHyphen/>
        <w:t xml:space="preserve">зовательных учреждениях. Всего в республике проведено </w:t>
      </w:r>
      <w:r w:rsidR="006A7D17" w:rsidRPr="006A7D17">
        <w:rPr>
          <w:rFonts w:eastAsia="Times New Roman"/>
          <w:sz w:val="27"/>
          <w:szCs w:val="27"/>
        </w:rPr>
        <w:t>60</w:t>
      </w:r>
      <w:r w:rsidRPr="00190593">
        <w:rPr>
          <w:rFonts w:eastAsia="Times New Roman"/>
          <w:sz w:val="27"/>
          <w:szCs w:val="27"/>
        </w:rPr>
        <w:t xml:space="preserve"> мероприятий по потре</w:t>
      </w:r>
      <w:r w:rsidRPr="00190593">
        <w:rPr>
          <w:rFonts w:eastAsia="Times New Roman"/>
          <w:sz w:val="27"/>
          <w:szCs w:val="27"/>
        </w:rPr>
        <w:softHyphen/>
        <w:t>бительскому образованию. Для учащихся проведены как уроки качества, так и вне</w:t>
      </w:r>
      <w:r w:rsidRPr="00190593">
        <w:rPr>
          <w:rFonts w:eastAsia="Times New Roman"/>
          <w:sz w:val="27"/>
          <w:szCs w:val="27"/>
        </w:rPr>
        <w:softHyphen/>
        <w:t>классные мероприятия, на которых раскрывалось понятие качества, а также давалась информация о правилах здорового питания.</w:t>
      </w:r>
    </w:p>
    <w:p w:rsidR="00190593" w:rsidRPr="002E5F9F" w:rsidRDefault="00190593" w:rsidP="00190593">
      <w:pPr>
        <w:ind w:firstLine="709"/>
        <w:jc w:val="both"/>
        <w:rPr>
          <w:rFonts w:eastAsia="Times New Roman"/>
          <w:sz w:val="27"/>
          <w:szCs w:val="27"/>
        </w:rPr>
      </w:pPr>
      <w:r w:rsidRPr="002E5F9F">
        <w:rPr>
          <w:rFonts w:eastAsia="Times New Roman"/>
          <w:sz w:val="27"/>
          <w:szCs w:val="27"/>
        </w:rPr>
        <w:t xml:space="preserve">Проведены как уроки качества, так и внеклассные мероприятия, на которых раскрывалось понятие качества товара, работ (услуг). </w:t>
      </w:r>
    </w:p>
    <w:p w:rsidR="003D7C21" w:rsidRPr="00472BD6" w:rsidRDefault="003D7C21" w:rsidP="002630A9">
      <w:pPr>
        <w:ind w:firstLine="708"/>
        <w:jc w:val="both"/>
        <w:rPr>
          <w:rFonts w:eastAsia="Times New Roman"/>
          <w:sz w:val="27"/>
          <w:szCs w:val="27"/>
        </w:rPr>
      </w:pPr>
      <w:r w:rsidRPr="003D7C21">
        <w:rPr>
          <w:rFonts w:eastAsia="Times New Roman"/>
          <w:sz w:val="27"/>
          <w:szCs w:val="27"/>
        </w:rPr>
        <w:t xml:space="preserve">Так, например, 10 ноября 2022 года проведен интенсивный онлайн - марафон со студентами Казанского института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России)». </w:t>
      </w:r>
      <w:r w:rsidRPr="00472BD6">
        <w:rPr>
          <w:rFonts w:eastAsia="Times New Roman"/>
          <w:sz w:val="27"/>
          <w:szCs w:val="27"/>
        </w:rPr>
        <w:t>Марафон проходил в течение всего дня, с самого утра и до позднего вечера, и состоял из 3-х тематических курсов:</w:t>
      </w:r>
    </w:p>
    <w:p w:rsidR="003D7C21" w:rsidRPr="00472BD6" w:rsidRDefault="003D7C21" w:rsidP="00472BD6">
      <w:pPr>
        <w:ind w:firstLine="709"/>
        <w:jc w:val="both"/>
        <w:rPr>
          <w:rFonts w:eastAsia="Times New Roman"/>
          <w:sz w:val="27"/>
          <w:szCs w:val="27"/>
        </w:rPr>
      </w:pPr>
      <w:r w:rsidRPr="00472BD6">
        <w:rPr>
          <w:rFonts w:eastAsia="Times New Roman"/>
          <w:sz w:val="27"/>
          <w:szCs w:val="27"/>
        </w:rPr>
        <w:t>- «Защита прав потребителей: вопросы теории и практики».</w:t>
      </w:r>
    </w:p>
    <w:p w:rsidR="003D7C21" w:rsidRPr="00472BD6" w:rsidRDefault="003D7C21" w:rsidP="00472BD6">
      <w:pPr>
        <w:ind w:firstLine="709"/>
        <w:jc w:val="both"/>
        <w:rPr>
          <w:rFonts w:eastAsia="Times New Roman"/>
          <w:sz w:val="27"/>
          <w:szCs w:val="27"/>
        </w:rPr>
      </w:pPr>
      <w:r w:rsidRPr="00472BD6">
        <w:rPr>
          <w:rFonts w:eastAsia="Times New Roman"/>
          <w:sz w:val="27"/>
          <w:szCs w:val="27"/>
        </w:rPr>
        <w:t>- «Я - потребитель. Как отстоять свои права».</w:t>
      </w:r>
    </w:p>
    <w:p w:rsidR="003D7C21" w:rsidRPr="00472BD6" w:rsidRDefault="003D7C21" w:rsidP="00472BD6">
      <w:pPr>
        <w:ind w:firstLine="709"/>
        <w:jc w:val="both"/>
        <w:rPr>
          <w:rFonts w:eastAsia="Times New Roman"/>
          <w:sz w:val="27"/>
          <w:szCs w:val="27"/>
        </w:rPr>
      </w:pPr>
      <w:r w:rsidRPr="00472BD6">
        <w:rPr>
          <w:rFonts w:eastAsia="Times New Roman"/>
          <w:sz w:val="27"/>
          <w:szCs w:val="27"/>
        </w:rPr>
        <w:t>- «Актуальные вопросы защиты прав потребителей».</w:t>
      </w:r>
    </w:p>
    <w:p w:rsidR="003D7C21" w:rsidRPr="00472BD6" w:rsidRDefault="003D7C21" w:rsidP="00472BD6">
      <w:pPr>
        <w:ind w:firstLine="709"/>
        <w:jc w:val="both"/>
        <w:rPr>
          <w:rFonts w:eastAsia="Times New Roman"/>
          <w:sz w:val="27"/>
          <w:szCs w:val="27"/>
        </w:rPr>
      </w:pPr>
      <w:r w:rsidRPr="00472BD6">
        <w:rPr>
          <w:rFonts w:eastAsia="Times New Roman"/>
          <w:sz w:val="27"/>
          <w:szCs w:val="27"/>
        </w:rPr>
        <w:t>В онлайн - марафоне по основам законодательства о защите прав потребителей</w:t>
      </w:r>
      <w:r w:rsidRPr="002E5F9F">
        <w:rPr>
          <w:rFonts w:eastAsia="Times New Roman"/>
          <w:sz w:val="27"/>
          <w:szCs w:val="27"/>
        </w:rPr>
        <w:t xml:space="preserve"> </w:t>
      </w:r>
      <w:r w:rsidRPr="00472BD6">
        <w:rPr>
          <w:rFonts w:eastAsia="Times New Roman"/>
          <w:sz w:val="27"/>
          <w:szCs w:val="27"/>
        </w:rPr>
        <w:lastRenderedPageBreak/>
        <w:t>приняло участие более 120 студентов.</w:t>
      </w:r>
    </w:p>
    <w:p w:rsidR="00E0099D" w:rsidRPr="009D0408" w:rsidRDefault="00E0099D" w:rsidP="009D0408">
      <w:pPr>
        <w:ind w:firstLine="709"/>
        <w:jc w:val="both"/>
        <w:rPr>
          <w:rFonts w:eastAsia="Times New Roman"/>
          <w:sz w:val="27"/>
          <w:szCs w:val="27"/>
        </w:rPr>
      </w:pPr>
      <w:r w:rsidRPr="009D0408">
        <w:rPr>
          <w:rFonts w:eastAsia="Times New Roman"/>
          <w:sz w:val="27"/>
          <w:szCs w:val="27"/>
        </w:rPr>
        <w:t xml:space="preserve">В </w:t>
      </w:r>
      <w:proofErr w:type="spellStart"/>
      <w:r w:rsidRPr="009D0408">
        <w:rPr>
          <w:rFonts w:eastAsia="Times New Roman"/>
          <w:sz w:val="27"/>
          <w:szCs w:val="27"/>
        </w:rPr>
        <w:t>Аксубаевском</w:t>
      </w:r>
      <w:proofErr w:type="spellEnd"/>
      <w:r w:rsidRPr="009D0408">
        <w:rPr>
          <w:rFonts w:eastAsia="Times New Roman"/>
          <w:sz w:val="27"/>
          <w:szCs w:val="27"/>
        </w:rPr>
        <w:t xml:space="preserve"> муниципальном районе в </w:t>
      </w:r>
      <w:proofErr w:type="spellStart"/>
      <w:r w:rsidRPr="009D0408">
        <w:rPr>
          <w:rFonts w:eastAsia="Times New Roman"/>
          <w:sz w:val="27"/>
          <w:szCs w:val="27"/>
        </w:rPr>
        <w:t>Савгачевской</w:t>
      </w:r>
      <w:proofErr w:type="spellEnd"/>
      <w:r w:rsidRPr="009D0408">
        <w:rPr>
          <w:rFonts w:eastAsia="Times New Roman"/>
          <w:sz w:val="27"/>
          <w:szCs w:val="27"/>
        </w:rPr>
        <w:t xml:space="preserve"> и </w:t>
      </w:r>
      <w:proofErr w:type="spellStart"/>
      <w:r w:rsidRPr="009D0408">
        <w:rPr>
          <w:rFonts w:eastAsia="Times New Roman"/>
          <w:sz w:val="27"/>
          <w:szCs w:val="27"/>
        </w:rPr>
        <w:t>Старомокшинской</w:t>
      </w:r>
      <w:proofErr w:type="spellEnd"/>
      <w:r w:rsidRPr="009D0408">
        <w:rPr>
          <w:rFonts w:eastAsia="Times New Roman"/>
          <w:sz w:val="27"/>
          <w:szCs w:val="27"/>
        </w:rPr>
        <w:t xml:space="preserve"> школах</w:t>
      </w:r>
      <w:r w:rsidR="003D3AD7">
        <w:rPr>
          <w:rFonts w:eastAsia="Times New Roman"/>
          <w:sz w:val="27"/>
          <w:szCs w:val="27"/>
        </w:rPr>
        <w:t xml:space="preserve">, </w:t>
      </w:r>
      <w:r w:rsidR="003D3AD7" w:rsidRPr="003D3AD7">
        <w:rPr>
          <w:rFonts w:eastAsia="Times New Roman"/>
          <w:sz w:val="27"/>
          <w:szCs w:val="27"/>
        </w:rPr>
        <w:t>в школах Заинска (СОШ №1, СОШ №5)</w:t>
      </w:r>
      <w:r w:rsidR="003D3AD7" w:rsidRPr="00472BD6">
        <w:rPr>
          <w:rFonts w:eastAsia="Times New Roman"/>
          <w:sz w:val="27"/>
          <w:szCs w:val="27"/>
        </w:rPr>
        <w:t xml:space="preserve"> </w:t>
      </w:r>
      <w:r w:rsidR="009D0408" w:rsidRPr="009D0408">
        <w:rPr>
          <w:rFonts w:eastAsia="Times New Roman"/>
          <w:sz w:val="27"/>
          <w:szCs w:val="27"/>
        </w:rPr>
        <w:t>прошли беседы на тему</w:t>
      </w:r>
      <w:r w:rsidRPr="009D0408">
        <w:rPr>
          <w:rFonts w:eastAsia="Times New Roman"/>
          <w:sz w:val="27"/>
          <w:szCs w:val="27"/>
        </w:rPr>
        <w:t>: «Формирование отрицательного отношения к некачественным товарам и грамотное поведение потребителя».</w:t>
      </w:r>
      <w:r w:rsidR="00472BD6">
        <w:rPr>
          <w:rFonts w:eastAsia="Times New Roman"/>
          <w:sz w:val="27"/>
          <w:szCs w:val="27"/>
        </w:rPr>
        <w:t xml:space="preserve"> Л</w:t>
      </w:r>
      <w:r w:rsidR="00472BD6" w:rsidRPr="00472BD6">
        <w:rPr>
          <w:rFonts w:eastAsia="Times New Roman"/>
          <w:sz w:val="27"/>
          <w:szCs w:val="27"/>
        </w:rPr>
        <w:t xml:space="preserve">екции для учащихся и студентов учебных заведений </w:t>
      </w:r>
      <w:proofErr w:type="spellStart"/>
      <w:r w:rsidR="00472BD6" w:rsidRPr="00472BD6">
        <w:rPr>
          <w:rFonts w:eastAsia="Times New Roman"/>
          <w:sz w:val="27"/>
          <w:szCs w:val="27"/>
        </w:rPr>
        <w:t>г</w:t>
      </w:r>
      <w:proofErr w:type="gramStart"/>
      <w:r w:rsidR="00472BD6" w:rsidRPr="00472BD6">
        <w:rPr>
          <w:rFonts w:eastAsia="Times New Roman"/>
          <w:sz w:val="27"/>
          <w:szCs w:val="27"/>
        </w:rPr>
        <w:t>.Н</w:t>
      </w:r>
      <w:proofErr w:type="gramEnd"/>
      <w:r w:rsidR="00472BD6" w:rsidRPr="00472BD6">
        <w:rPr>
          <w:rFonts w:eastAsia="Times New Roman"/>
          <w:sz w:val="27"/>
          <w:szCs w:val="27"/>
        </w:rPr>
        <w:t>абережные</w:t>
      </w:r>
      <w:proofErr w:type="spellEnd"/>
      <w:r w:rsidR="00472BD6" w:rsidRPr="00472BD6">
        <w:rPr>
          <w:rFonts w:eastAsia="Times New Roman"/>
          <w:sz w:val="27"/>
          <w:szCs w:val="27"/>
        </w:rPr>
        <w:t xml:space="preserve"> Челны и подведомственных районов, </w:t>
      </w:r>
      <w:r w:rsidR="009B4AA7" w:rsidRPr="00472BD6">
        <w:rPr>
          <w:rFonts w:eastAsia="Times New Roman"/>
          <w:sz w:val="27"/>
          <w:szCs w:val="27"/>
        </w:rPr>
        <w:t>МБОУ «</w:t>
      </w:r>
      <w:proofErr w:type="spellStart"/>
      <w:r w:rsidR="009B4AA7" w:rsidRPr="00472BD6">
        <w:rPr>
          <w:rFonts w:eastAsia="Times New Roman"/>
          <w:sz w:val="27"/>
          <w:szCs w:val="27"/>
        </w:rPr>
        <w:t>Мусабай</w:t>
      </w:r>
      <w:proofErr w:type="spellEnd"/>
      <w:r w:rsidR="009B4AA7" w:rsidRPr="00472BD6">
        <w:rPr>
          <w:rFonts w:eastAsia="Times New Roman"/>
          <w:sz w:val="27"/>
          <w:szCs w:val="27"/>
        </w:rPr>
        <w:t xml:space="preserve">-Заводская СОШ» </w:t>
      </w:r>
      <w:proofErr w:type="spellStart"/>
      <w:r w:rsidR="009B4AA7" w:rsidRPr="00472BD6">
        <w:rPr>
          <w:rFonts w:eastAsia="Times New Roman"/>
          <w:sz w:val="27"/>
          <w:szCs w:val="27"/>
        </w:rPr>
        <w:t>Тукаевского</w:t>
      </w:r>
      <w:proofErr w:type="spellEnd"/>
      <w:r w:rsidR="009B4AA7" w:rsidRPr="00472BD6">
        <w:rPr>
          <w:rFonts w:eastAsia="Times New Roman"/>
          <w:sz w:val="27"/>
          <w:szCs w:val="27"/>
        </w:rPr>
        <w:t xml:space="preserve"> муниципального района, МБОУ «Гимназия №1» Менделеевского  района, МБОУ «Средняя общеобразовательная школа №6» </w:t>
      </w:r>
      <w:proofErr w:type="spellStart"/>
      <w:r w:rsidR="009B4AA7" w:rsidRPr="00472BD6">
        <w:rPr>
          <w:rFonts w:eastAsia="Times New Roman"/>
          <w:sz w:val="27"/>
          <w:szCs w:val="27"/>
        </w:rPr>
        <w:t>Елабужского</w:t>
      </w:r>
      <w:proofErr w:type="spellEnd"/>
      <w:r w:rsidR="009B4AA7" w:rsidRPr="00472BD6">
        <w:rPr>
          <w:rFonts w:eastAsia="Times New Roman"/>
          <w:sz w:val="27"/>
          <w:szCs w:val="27"/>
        </w:rPr>
        <w:t xml:space="preserve"> муниципального района</w:t>
      </w:r>
      <w:r w:rsidR="00472BD6" w:rsidRPr="00472BD6">
        <w:rPr>
          <w:rFonts w:eastAsia="Times New Roman"/>
          <w:sz w:val="27"/>
          <w:szCs w:val="27"/>
        </w:rPr>
        <w:t xml:space="preserve"> и др</w:t>
      </w:r>
      <w:r w:rsidR="009B4AA7" w:rsidRPr="00472BD6">
        <w:rPr>
          <w:rFonts w:eastAsia="Times New Roman"/>
          <w:sz w:val="27"/>
          <w:szCs w:val="27"/>
        </w:rPr>
        <w:t>.</w:t>
      </w:r>
    </w:p>
    <w:p w:rsidR="00F8497B" w:rsidRPr="00596B17" w:rsidRDefault="00F8497B" w:rsidP="00F8497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596B17">
        <w:rPr>
          <w:rFonts w:eastAsia="Times New Roman"/>
          <w:sz w:val="27"/>
          <w:szCs w:val="27"/>
        </w:rPr>
        <w:t xml:space="preserve">В рамках Европейской недели качества проведено </w:t>
      </w:r>
      <w:r w:rsidR="00DB6C4B" w:rsidRPr="00DB6C4B">
        <w:rPr>
          <w:rFonts w:eastAsia="Times New Roman"/>
          <w:sz w:val="27"/>
          <w:szCs w:val="27"/>
        </w:rPr>
        <w:t>2</w:t>
      </w:r>
      <w:r w:rsidR="007929EC">
        <w:rPr>
          <w:rFonts w:eastAsia="Times New Roman"/>
          <w:sz w:val="27"/>
          <w:szCs w:val="27"/>
        </w:rPr>
        <w:t>36</w:t>
      </w:r>
      <w:r w:rsidRPr="002E5F9F">
        <w:rPr>
          <w:rFonts w:eastAsia="Times New Roman"/>
          <w:sz w:val="27"/>
          <w:szCs w:val="27"/>
        </w:rPr>
        <w:t xml:space="preserve"> </w:t>
      </w:r>
      <w:r w:rsidRPr="00596B17">
        <w:rPr>
          <w:rFonts w:eastAsia="Times New Roman"/>
          <w:sz w:val="27"/>
          <w:szCs w:val="27"/>
        </w:rPr>
        <w:t>мероприяти</w:t>
      </w:r>
      <w:r w:rsidR="00DB6C4B">
        <w:rPr>
          <w:rFonts w:eastAsia="Times New Roman"/>
          <w:sz w:val="27"/>
          <w:szCs w:val="27"/>
        </w:rPr>
        <w:t>й, направленных</w:t>
      </w:r>
      <w:r w:rsidRPr="00596B17">
        <w:rPr>
          <w:rFonts w:eastAsia="Times New Roman"/>
          <w:sz w:val="27"/>
          <w:szCs w:val="27"/>
        </w:rPr>
        <w:t xml:space="preserve"> на формирование навыков грамотного выбора в пользу качественных товаров, работ и услуг</w:t>
      </w:r>
      <w:r w:rsidR="00CE3812">
        <w:rPr>
          <w:rFonts w:eastAsia="Times New Roman"/>
          <w:sz w:val="27"/>
          <w:szCs w:val="27"/>
        </w:rPr>
        <w:t>, особое внимание уделялось социально уязвимым</w:t>
      </w:r>
      <w:r w:rsidRPr="00596B17">
        <w:rPr>
          <w:rFonts w:eastAsia="Times New Roman"/>
          <w:sz w:val="27"/>
          <w:szCs w:val="27"/>
        </w:rPr>
        <w:t xml:space="preserve"> </w:t>
      </w:r>
      <w:r w:rsidR="00CE3812">
        <w:rPr>
          <w:rFonts w:eastAsia="Times New Roman"/>
          <w:sz w:val="27"/>
          <w:szCs w:val="27"/>
        </w:rPr>
        <w:t xml:space="preserve">категориям граждан. </w:t>
      </w:r>
      <w:r w:rsidRPr="00596B17">
        <w:rPr>
          <w:rFonts w:eastAsia="Times New Roman"/>
          <w:sz w:val="27"/>
          <w:szCs w:val="27"/>
        </w:rPr>
        <w:t>В том числе организованы</w:t>
      </w:r>
      <w:r w:rsidR="00CE3812">
        <w:rPr>
          <w:rFonts w:eastAsia="Times New Roman"/>
          <w:sz w:val="27"/>
          <w:szCs w:val="27"/>
        </w:rPr>
        <w:t>:</w:t>
      </w:r>
      <w:r w:rsidRPr="00596B17">
        <w:rPr>
          <w:rFonts w:eastAsia="Times New Roman"/>
          <w:sz w:val="27"/>
          <w:szCs w:val="27"/>
        </w:rPr>
        <w:t xml:space="preserve"> </w:t>
      </w:r>
      <w:r w:rsidRPr="00DB6C4B">
        <w:rPr>
          <w:rFonts w:eastAsia="Times New Roman"/>
          <w:sz w:val="27"/>
          <w:szCs w:val="27"/>
        </w:rPr>
        <w:t>4</w:t>
      </w:r>
      <w:r w:rsidR="00DB6C4B" w:rsidRPr="00DB6C4B">
        <w:rPr>
          <w:rFonts w:eastAsia="Times New Roman"/>
          <w:sz w:val="27"/>
          <w:szCs w:val="27"/>
        </w:rPr>
        <w:t>2</w:t>
      </w:r>
      <w:r w:rsidRPr="00DB6C4B">
        <w:rPr>
          <w:rFonts w:eastAsia="Times New Roman"/>
          <w:sz w:val="27"/>
          <w:szCs w:val="27"/>
        </w:rPr>
        <w:t xml:space="preserve"> </w:t>
      </w:r>
      <w:r w:rsidRPr="00596B17">
        <w:rPr>
          <w:rFonts w:eastAsia="Times New Roman"/>
          <w:sz w:val="27"/>
          <w:szCs w:val="27"/>
        </w:rPr>
        <w:t>выездно</w:t>
      </w:r>
      <w:r w:rsidR="00DB6C4B">
        <w:rPr>
          <w:rFonts w:eastAsia="Times New Roman"/>
          <w:sz w:val="27"/>
          <w:szCs w:val="27"/>
        </w:rPr>
        <w:t>го</w:t>
      </w:r>
      <w:r w:rsidRPr="00596B17">
        <w:rPr>
          <w:rFonts w:eastAsia="Times New Roman"/>
          <w:sz w:val="27"/>
          <w:szCs w:val="27"/>
        </w:rPr>
        <w:t xml:space="preserve"> прием</w:t>
      </w:r>
      <w:r w:rsidR="00DB6C4B">
        <w:rPr>
          <w:rFonts w:eastAsia="Times New Roman"/>
          <w:sz w:val="27"/>
          <w:szCs w:val="27"/>
        </w:rPr>
        <w:t>а</w:t>
      </w:r>
      <w:r w:rsidRPr="00596B17">
        <w:rPr>
          <w:rFonts w:eastAsia="Times New Roman"/>
          <w:sz w:val="27"/>
          <w:szCs w:val="27"/>
        </w:rPr>
        <w:t xml:space="preserve"> населения, </w:t>
      </w:r>
      <w:r w:rsidR="00DB6C4B" w:rsidRPr="00DB6C4B">
        <w:rPr>
          <w:rFonts w:eastAsia="Times New Roman"/>
          <w:sz w:val="27"/>
          <w:szCs w:val="27"/>
        </w:rPr>
        <w:t xml:space="preserve">152 </w:t>
      </w:r>
      <w:r w:rsidRPr="00596B17">
        <w:rPr>
          <w:rFonts w:eastAsia="Times New Roman"/>
          <w:sz w:val="27"/>
          <w:szCs w:val="27"/>
        </w:rPr>
        <w:t>дежурств</w:t>
      </w:r>
      <w:r w:rsidR="00DB6C4B">
        <w:rPr>
          <w:rFonts w:eastAsia="Times New Roman"/>
          <w:sz w:val="27"/>
          <w:szCs w:val="27"/>
        </w:rPr>
        <w:t>а, консультаций</w:t>
      </w:r>
      <w:r w:rsidRPr="00596B17">
        <w:rPr>
          <w:rFonts w:eastAsia="Times New Roman"/>
          <w:sz w:val="27"/>
          <w:szCs w:val="27"/>
        </w:rPr>
        <w:t xml:space="preserve">  на рынках и в торговых центрах республики.</w:t>
      </w:r>
    </w:p>
    <w:p w:rsidR="007E2C66" w:rsidRPr="007E2C66" w:rsidRDefault="0041010C" w:rsidP="007E2C66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94470F">
        <w:rPr>
          <w:sz w:val="27"/>
          <w:szCs w:val="27"/>
        </w:rPr>
        <w:t>Были организованы консультационные пункты и дежурства для встреч с потре</w:t>
      </w:r>
      <w:r w:rsidRPr="0094470F">
        <w:rPr>
          <w:sz w:val="27"/>
          <w:szCs w:val="27"/>
        </w:rPr>
        <w:softHyphen/>
        <w:t xml:space="preserve">бителями и хозяйствующими субъектами на территории </w:t>
      </w:r>
      <w:r w:rsidR="007B15B6" w:rsidRPr="0094470F">
        <w:rPr>
          <w:sz w:val="27"/>
          <w:szCs w:val="27"/>
        </w:rPr>
        <w:t xml:space="preserve">рынка </w:t>
      </w:r>
      <w:r w:rsidR="00F26B1E" w:rsidRPr="007E2C66">
        <w:rPr>
          <w:sz w:val="27"/>
          <w:szCs w:val="27"/>
        </w:rPr>
        <w:t>ТК «Вьетнамский», магазин «</w:t>
      </w:r>
      <w:proofErr w:type="spellStart"/>
      <w:r w:rsidR="00F26B1E" w:rsidRPr="007E2C66">
        <w:rPr>
          <w:sz w:val="27"/>
          <w:szCs w:val="27"/>
        </w:rPr>
        <w:t>Зурмаркет</w:t>
      </w:r>
      <w:proofErr w:type="spellEnd"/>
      <w:r w:rsidR="00F26B1E" w:rsidRPr="007E2C66">
        <w:rPr>
          <w:sz w:val="27"/>
          <w:szCs w:val="27"/>
        </w:rPr>
        <w:t xml:space="preserve">», ООО «Бату», Центральный рынок </w:t>
      </w:r>
      <w:proofErr w:type="spellStart"/>
      <w:r w:rsidR="00F26B1E" w:rsidRPr="007E2C66">
        <w:rPr>
          <w:sz w:val="27"/>
          <w:szCs w:val="27"/>
        </w:rPr>
        <w:t>г</w:t>
      </w:r>
      <w:proofErr w:type="gramStart"/>
      <w:r w:rsidR="00F26B1E" w:rsidRPr="007E2C66">
        <w:rPr>
          <w:sz w:val="27"/>
          <w:szCs w:val="27"/>
        </w:rPr>
        <w:t>.К</w:t>
      </w:r>
      <w:proofErr w:type="gramEnd"/>
      <w:r w:rsidR="00F26B1E" w:rsidRPr="007E2C66">
        <w:rPr>
          <w:sz w:val="27"/>
          <w:szCs w:val="27"/>
        </w:rPr>
        <w:t>азани</w:t>
      </w:r>
      <w:proofErr w:type="spellEnd"/>
      <w:r w:rsidR="00F26B1E" w:rsidRPr="007E2C66">
        <w:rPr>
          <w:sz w:val="27"/>
          <w:szCs w:val="27"/>
        </w:rPr>
        <w:t>, ООО «</w:t>
      </w:r>
      <w:proofErr w:type="spellStart"/>
      <w:r w:rsidR="00F26B1E" w:rsidRPr="007E2C66">
        <w:rPr>
          <w:sz w:val="27"/>
          <w:szCs w:val="27"/>
        </w:rPr>
        <w:t>Уныш</w:t>
      </w:r>
      <w:proofErr w:type="spellEnd"/>
      <w:r w:rsidR="00F26B1E" w:rsidRPr="007E2C66">
        <w:rPr>
          <w:sz w:val="27"/>
          <w:szCs w:val="27"/>
        </w:rPr>
        <w:t>»,</w:t>
      </w:r>
      <w:r w:rsidR="007E2C66" w:rsidRPr="007E2C66">
        <w:rPr>
          <w:sz w:val="27"/>
          <w:szCs w:val="27"/>
        </w:rPr>
        <w:t xml:space="preserve"> </w:t>
      </w:r>
      <w:r w:rsidR="007E2C66" w:rsidRPr="007E2C66">
        <w:rPr>
          <w:sz w:val="27"/>
          <w:szCs w:val="27"/>
        </w:rPr>
        <w:t>в Азнакаево и Бугульме дежурства проводились совместно с ФБУЗ «Центр гигиены и эпидемиологии» и администрации</w:t>
      </w:r>
      <w:r w:rsidR="007E2C66" w:rsidRPr="007E2C66">
        <w:rPr>
          <w:sz w:val="27"/>
          <w:szCs w:val="27"/>
        </w:rPr>
        <w:t>.</w:t>
      </w:r>
      <w:r w:rsidR="007E2C66" w:rsidRPr="007E2C66">
        <w:rPr>
          <w:sz w:val="27"/>
          <w:szCs w:val="27"/>
        </w:rPr>
        <w:t xml:space="preserve"> </w:t>
      </w:r>
      <w:r w:rsidR="007B15B6" w:rsidRPr="007E2C66">
        <w:rPr>
          <w:sz w:val="27"/>
          <w:szCs w:val="27"/>
        </w:rPr>
        <w:t xml:space="preserve">ООО «Стан», </w:t>
      </w:r>
      <w:r w:rsidR="00CB3E55" w:rsidRPr="007E2C66">
        <w:rPr>
          <w:sz w:val="27"/>
          <w:szCs w:val="27"/>
        </w:rPr>
        <w:t>«</w:t>
      </w:r>
      <w:proofErr w:type="spellStart"/>
      <w:r w:rsidR="00CB3E55" w:rsidRPr="007E2C66">
        <w:rPr>
          <w:sz w:val="27"/>
          <w:szCs w:val="27"/>
        </w:rPr>
        <w:t>Арзан</w:t>
      </w:r>
      <w:proofErr w:type="spellEnd"/>
      <w:r w:rsidR="00CB3E55" w:rsidRPr="007E2C66">
        <w:rPr>
          <w:sz w:val="27"/>
          <w:szCs w:val="27"/>
        </w:rPr>
        <w:t xml:space="preserve">» </w:t>
      </w:r>
      <w:r w:rsidR="003808A1" w:rsidRPr="007E2C66">
        <w:rPr>
          <w:sz w:val="27"/>
          <w:szCs w:val="27"/>
        </w:rPr>
        <w:t xml:space="preserve">(г. Набережные Челны), </w:t>
      </w:r>
      <w:r w:rsidR="001761FC" w:rsidRPr="007E2C66">
        <w:rPr>
          <w:sz w:val="27"/>
          <w:szCs w:val="27"/>
        </w:rPr>
        <w:t>«</w:t>
      </w:r>
      <w:proofErr w:type="spellStart"/>
      <w:r w:rsidR="001761FC" w:rsidRPr="007E2C66">
        <w:rPr>
          <w:sz w:val="27"/>
          <w:szCs w:val="27"/>
        </w:rPr>
        <w:t>Нуркей</w:t>
      </w:r>
      <w:proofErr w:type="spellEnd"/>
      <w:r w:rsidR="001761FC" w:rsidRPr="007E2C66">
        <w:rPr>
          <w:sz w:val="27"/>
          <w:szCs w:val="27"/>
        </w:rPr>
        <w:t xml:space="preserve"> хлеб» (</w:t>
      </w:r>
      <w:proofErr w:type="spellStart"/>
      <w:r w:rsidR="001761FC" w:rsidRPr="007E2C66">
        <w:rPr>
          <w:sz w:val="27"/>
          <w:szCs w:val="27"/>
        </w:rPr>
        <w:t>с</w:t>
      </w:r>
      <w:proofErr w:type="gramStart"/>
      <w:r w:rsidR="001761FC" w:rsidRPr="007E2C66">
        <w:rPr>
          <w:sz w:val="27"/>
          <w:szCs w:val="27"/>
        </w:rPr>
        <w:t>.С</w:t>
      </w:r>
      <w:proofErr w:type="gramEnd"/>
      <w:r w:rsidR="001761FC" w:rsidRPr="007E2C66">
        <w:rPr>
          <w:sz w:val="27"/>
          <w:szCs w:val="27"/>
        </w:rPr>
        <w:t>арман</w:t>
      </w:r>
      <w:r w:rsidR="002A450A" w:rsidRPr="007E2C66">
        <w:rPr>
          <w:sz w:val="27"/>
          <w:szCs w:val="27"/>
        </w:rPr>
        <w:t>ово</w:t>
      </w:r>
      <w:proofErr w:type="spellEnd"/>
      <w:r w:rsidR="002A450A" w:rsidRPr="007E2C66">
        <w:rPr>
          <w:sz w:val="27"/>
          <w:szCs w:val="27"/>
        </w:rPr>
        <w:t xml:space="preserve">), «Планета одежды и обуви» </w:t>
      </w:r>
      <w:r w:rsidR="001761FC" w:rsidRPr="007E2C66">
        <w:rPr>
          <w:sz w:val="27"/>
          <w:szCs w:val="27"/>
        </w:rPr>
        <w:t>(</w:t>
      </w:r>
      <w:proofErr w:type="spellStart"/>
      <w:r w:rsidR="001761FC" w:rsidRPr="007E2C66">
        <w:rPr>
          <w:sz w:val="27"/>
          <w:szCs w:val="27"/>
        </w:rPr>
        <w:t>г.Чистополь</w:t>
      </w:r>
      <w:proofErr w:type="spellEnd"/>
      <w:r w:rsidR="001761FC" w:rsidRPr="007E2C66">
        <w:rPr>
          <w:sz w:val="27"/>
          <w:szCs w:val="27"/>
        </w:rPr>
        <w:t xml:space="preserve">), </w:t>
      </w:r>
      <w:r w:rsidR="002A450A" w:rsidRPr="007E2C66">
        <w:rPr>
          <w:sz w:val="27"/>
          <w:szCs w:val="27"/>
        </w:rPr>
        <w:t>в магазин</w:t>
      </w:r>
      <w:r w:rsidR="00075508" w:rsidRPr="007E2C66">
        <w:rPr>
          <w:sz w:val="27"/>
          <w:szCs w:val="27"/>
        </w:rPr>
        <w:t>е</w:t>
      </w:r>
      <w:r w:rsidR="002A450A" w:rsidRPr="007E2C66">
        <w:rPr>
          <w:sz w:val="27"/>
          <w:szCs w:val="27"/>
        </w:rPr>
        <w:t xml:space="preserve"> «Пятерочка»</w:t>
      </w:r>
      <w:r w:rsidR="007B15B6" w:rsidRPr="007E2C66">
        <w:rPr>
          <w:sz w:val="27"/>
          <w:szCs w:val="27"/>
        </w:rPr>
        <w:t xml:space="preserve"> </w:t>
      </w:r>
      <w:r w:rsidR="001761FC" w:rsidRPr="007E2C66">
        <w:rPr>
          <w:sz w:val="27"/>
          <w:szCs w:val="27"/>
        </w:rPr>
        <w:t>(</w:t>
      </w:r>
      <w:proofErr w:type="spellStart"/>
      <w:r w:rsidR="001761FC" w:rsidRPr="007E2C66">
        <w:rPr>
          <w:sz w:val="27"/>
          <w:szCs w:val="27"/>
        </w:rPr>
        <w:t>с.Верхний</w:t>
      </w:r>
      <w:proofErr w:type="spellEnd"/>
      <w:r w:rsidR="001761FC" w:rsidRPr="007E2C66">
        <w:rPr>
          <w:sz w:val="27"/>
          <w:szCs w:val="27"/>
        </w:rPr>
        <w:t xml:space="preserve"> Услон), ИП Сулеймановой А.Р. (</w:t>
      </w:r>
      <w:proofErr w:type="spellStart"/>
      <w:r w:rsidR="001761FC" w:rsidRPr="007E2C66">
        <w:rPr>
          <w:sz w:val="27"/>
          <w:szCs w:val="27"/>
        </w:rPr>
        <w:t>Апастовский</w:t>
      </w:r>
      <w:proofErr w:type="spellEnd"/>
      <w:r w:rsidR="001761FC" w:rsidRPr="007E2C66">
        <w:rPr>
          <w:sz w:val="27"/>
          <w:szCs w:val="27"/>
        </w:rPr>
        <w:t xml:space="preserve"> район), ООО «</w:t>
      </w:r>
      <w:proofErr w:type="spellStart"/>
      <w:r w:rsidR="001761FC" w:rsidRPr="007E2C66">
        <w:rPr>
          <w:sz w:val="27"/>
          <w:szCs w:val="27"/>
        </w:rPr>
        <w:t>Кооп</w:t>
      </w:r>
      <w:proofErr w:type="spellEnd"/>
      <w:r w:rsidR="001761FC" w:rsidRPr="007E2C66">
        <w:rPr>
          <w:sz w:val="27"/>
          <w:szCs w:val="27"/>
        </w:rPr>
        <w:t>-услуги» (</w:t>
      </w:r>
      <w:proofErr w:type="spellStart"/>
      <w:r w:rsidR="001761FC" w:rsidRPr="007E2C66">
        <w:rPr>
          <w:sz w:val="27"/>
          <w:szCs w:val="27"/>
        </w:rPr>
        <w:t>г.Арск</w:t>
      </w:r>
      <w:proofErr w:type="spellEnd"/>
      <w:r w:rsidR="001761FC" w:rsidRPr="007E2C66">
        <w:rPr>
          <w:sz w:val="27"/>
          <w:szCs w:val="27"/>
        </w:rPr>
        <w:t>), ТЦ «ЦУМ» (</w:t>
      </w:r>
      <w:proofErr w:type="spellStart"/>
      <w:r w:rsidR="001761FC" w:rsidRPr="007E2C66">
        <w:rPr>
          <w:sz w:val="27"/>
          <w:szCs w:val="27"/>
        </w:rPr>
        <w:t>с.Б.Саб</w:t>
      </w:r>
      <w:r w:rsidR="003F4CD5" w:rsidRPr="007E2C66">
        <w:rPr>
          <w:sz w:val="27"/>
          <w:szCs w:val="27"/>
        </w:rPr>
        <w:t>ы</w:t>
      </w:r>
      <w:proofErr w:type="spellEnd"/>
      <w:r w:rsidR="001761FC" w:rsidRPr="007E2C66">
        <w:rPr>
          <w:sz w:val="27"/>
          <w:szCs w:val="27"/>
        </w:rPr>
        <w:t>), ООО ТК «</w:t>
      </w:r>
      <w:proofErr w:type="spellStart"/>
      <w:r w:rsidR="001761FC" w:rsidRPr="007E2C66">
        <w:rPr>
          <w:sz w:val="27"/>
          <w:szCs w:val="27"/>
        </w:rPr>
        <w:t>Юмарт</w:t>
      </w:r>
      <w:proofErr w:type="spellEnd"/>
      <w:r w:rsidR="001761FC" w:rsidRPr="007E2C66">
        <w:rPr>
          <w:sz w:val="27"/>
          <w:szCs w:val="27"/>
        </w:rPr>
        <w:t>» (</w:t>
      </w:r>
      <w:proofErr w:type="spellStart"/>
      <w:r w:rsidR="001761FC" w:rsidRPr="007E2C66">
        <w:rPr>
          <w:sz w:val="27"/>
          <w:szCs w:val="27"/>
        </w:rPr>
        <w:t>Кукморский</w:t>
      </w:r>
      <w:proofErr w:type="spellEnd"/>
      <w:r w:rsidR="001761FC" w:rsidRPr="007E2C66">
        <w:rPr>
          <w:sz w:val="27"/>
          <w:szCs w:val="27"/>
        </w:rPr>
        <w:t xml:space="preserve"> район), ТК «Универмаг» </w:t>
      </w:r>
      <w:r w:rsidR="00341EC9" w:rsidRPr="007E2C66">
        <w:rPr>
          <w:sz w:val="27"/>
          <w:szCs w:val="27"/>
        </w:rPr>
        <w:t>(</w:t>
      </w:r>
      <w:proofErr w:type="spellStart"/>
      <w:r w:rsidR="001761FC" w:rsidRPr="007E2C66">
        <w:rPr>
          <w:sz w:val="27"/>
          <w:szCs w:val="27"/>
        </w:rPr>
        <w:t>п.г.т</w:t>
      </w:r>
      <w:proofErr w:type="spellEnd"/>
      <w:r w:rsidR="001761FC" w:rsidRPr="007E2C66">
        <w:rPr>
          <w:sz w:val="27"/>
          <w:szCs w:val="27"/>
        </w:rPr>
        <w:t>. Балтаси</w:t>
      </w:r>
      <w:r w:rsidR="00341EC9" w:rsidRPr="007E2C66">
        <w:rPr>
          <w:sz w:val="27"/>
          <w:szCs w:val="27"/>
        </w:rPr>
        <w:t>)</w:t>
      </w:r>
      <w:r w:rsidR="007E2C66">
        <w:rPr>
          <w:sz w:val="27"/>
          <w:szCs w:val="27"/>
        </w:rPr>
        <w:t xml:space="preserve"> </w:t>
      </w:r>
      <w:r w:rsidRPr="007E2C66">
        <w:rPr>
          <w:sz w:val="27"/>
          <w:szCs w:val="27"/>
        </w:rPr>
        <w:t>и других.</w:t>
      </w:r>
    </w:p>
    <w:p w:rsidR="00B023EC" w:rsidRPr="006C3FF6" w:rsidRDefault="001F2157" w:rsidP="00B023EC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6C3FF6">
        <w:rPr>
          <w:sz w:val="27"/>
          <w:szCs w:val="27"/>
        </w:rPr>
        <w:t xml:space="preserve">Сотрудниками </w:t>
      </w:r>
      <w:proofErr w:type="spellStart"/>
      <w:r w:rsidRPr="006C3FF6">
        <w:rPr>
          <w:sz w:val="27"/>
          <w:szCs w:val="27"/>
        </w:rPr>
        <w:t>Госалкогольинспекции</w:t>
      </w:r>
      <w:proofErr w:type="spellEnd"/>
      <w:r w:rsidRPr="006C3FF6">
        <w:rPr>
          <w:sz w:val="27"/>
          <w:szCs w:val="27"/>
        </w:rPr>
        <w:t xml:space="preserve"> Республики Татарстан проводилось консультирование населения по вопросам защиты прав потребителей на выездных приемах</w:t>
      </w:r>
      <w:r w:rsidR="007D5AF7" w:rsidRPr="006C3FF6">
        <w:rPr>
          <w:sz w:val="27"/>
          <w:szCs w:val="27"/>
        </w:rPr>
        <w:t>,</w:t>
      </w:r>
      <w:r w:rsidRPr="006C3FF6">
        <w:rPr>
          <w:sz w:val="27"/>
          <w:szCs w:val="27"/>
        </w:rPr>
        <w:t xml:space="preserve"> а также дежурствах в </w:t>
      </w:r>
      <w:r w:rsidR="00F22AD7" w:rsidRPr="006C3FF6">
        <w:rPr>
          <w:sz w:val="27"/>
          <w:szCs w:val="27"/>
        </w:rPr>
        <w:t>многофункциональных центрах</w:t>
      </w:r>
      <w:r w:rsidR="00596B17" w:rsidRPr="006C3FF6">
        <w:rPr>
          <w:sz w:val="27"/>
          <w:szCs w:val="27"/>
        </w:rPr>
        <w:t xml:space="preserve"> </w:t>
      </w:r>
      <w:r w:rsidR="006C3FF6" w:rsidRPr="006C3FF6">
        <w:rPr>
          <w:sz w:val="27"/>
          <w:szCs w:val="27"/>
        </w:rPr>
        <w:t xml:space="preserve">Арского, </w:t>
      </w:r>
      <w:proofErr w:type="spellStart"/>
      <w:r w:rsidR="006C3FF6" w:rsidRPr="006C3FF6">
        <w:rPr>
          <w:sz w:val="27"/>
          <w:szCs w:val="27"/>
        </w:rPr>
        <w:t>Атнинского</w:t>
      </w:r>
      <w:proofErr w:type="spellEnd"/>
      <w:r w:rsidR="006C3FF6" w:rsidRPr="006C3FF6">
        <w:rPr>
          <w:sz w:val="27"/>
          <w:szCs w:val="27"/>
        </w:rPr>
        <w:t xml:space="preserve">, </w:t>
      </w:r>
      <w:proofErr w:type="spellStart"/>
      <w:r w:rsidR="00596B17" w:rsidRPr="006C3FF6">
        <w:rPr>
          <w:sz w:val="27"/>
          <w:szCs w:val="27"/>
        </w:rPr>
        <w:t>Заинского</w:t>
      </w:r>
      <w:proofErr w:type="spellEnd"/>
      <w:r w:rsidR="00596B17" w:rsidRPr="006C3FF6">
        <w:rPr>
          <w:sz w:val="27"/>
          <w:szCs w:val="27"/>
        </w:rPr>
        <w:t xml:space="preserve">, </w:t>
      </w:r>
      <w:r w:rsidR="006C3FF6" w:rsidRPr="006C3FF6">
        <w:rPr>
          <w:sz w:val="27"/>
          <w:szCs w:val="27"/>
        </w:rPr>
        <w:t xml:space="preserve">Красносельского, Высокогорского, </w:t>
      </w:r>
      <w:proofErr w:type="spellStart"/>
      <w:r w:rsidR="006C3FF6" w:rsidRPr="006C3FF6">
        <w:rPr>
          <w:sz w:val="27"/>
          <w:szCs w:val="27"/>
        </w:rPr>
        <w:t>Шигалеевского</w:t>
      </w:r>
      <w:proofErr w:type="spellEnd"/>
      <w:r w:rsidR="006C3FF6" w:rsidRPr="006C3FF6">
        <w:rPr>
          <w:sz w:val="27"/>
          <w:szCs w:val="27"/>
        </w:rPr>
        <w:t xml:space="preserve">, </w:t>
      </w:r>
      <w:proofErr w:type="spellStart"/>
      <w:r w:rsidR="006C3FF6" w:rsidRPr="006C3FF6">
        <w:rPr>
          <w:sz w:val="27"/>
          <w:szCs w:val="27"/>
        </w:rPr>
        <w:t>Пестречинского</w:t>
      </w:r>
      <w:proofErr w:type="spellEnd"/>
      <w:r w:rsidR="006C3FF6" w:rsidRPr="006C3FF6">
        <w:rPr>
          <w:sz w:val="27"/>
          <w:szCs w:val="27"/>
        </w:rPr>
        <w:t xml:space="preserve">, Масловского, Рыбно-Слободского, </w:t>
      </w:r>
      <w:proofErr w:type="spellStart"/>
      <w:r w:rsidR="006C3FF6" w:rsidRPr="006C3FF6">
        <w:rPr>
          <w:sz w:val="27"/>
          <w:szCs w:val="27"/>
        </w:rPr>
        <w:t>Малоелгинского</w:t>
      </w:r>
      <w:proofErr w:type="spellEnd"/>
      <w:r w:rsidR="006C3FF6" w:rsidRPr="006C3FF6">
        <w:rPr>
          <w:sz w:val="27"/>
          <w:szCs w:val="27"/>
        </w:rPr>
        <w:t xml:space="preserve">, </w:t>
      </w:r>
      <w:proofErr w:type="spellStart"/>
      <w:r w:rsidR="006C3FF6" w:rsidRPr="006C3FF6">
        <w:rPr>
          <w:sz w:val="27"/>
          <w:szCs w:val="27"/>
        </w:rPr>
        <w:t>Лаишевского</w:t>
      </w:r>
      <w:proofErr w:type="spellEnd"/>
      <w:r w:rsidR="006C3FF6" w:rsidRPr="006C3FF6">
        <w:rPr>
          <w:sz w:val="27"/>
          <w:szCs w:val="27"/>
        </w:rPr>
        <w:t xml:space="preserve">, </w:t>
      </w:r>
      <w:proofErr w:type="spellStart"/>
      <w:r w:rsidR="00596B17" w:rsidRPr="006C3FF6">
        <w:rPr>
          <w:sz w:val="27"/>
          <w:szCs w:val="27"/>
        </w:rPr>
        <w:t>Сармановского</w:t>
      </w:r>
      <w:proofErr w:type="spellEnd"/>
      <w:r w:rsidR="00596B17" w:rsidRPr="006C3FF6">
        <w:rPr>
          <w:sz w:val="27"/>
          <w:szCs w:val="27"/>
        </w:rPr>
        <w:t xml:space="preserve">, </w:t>
      </w:r>
      <w:proofErr w:type="spellStart"/>
      <w:r w:rsidR="00596B17" w:rsidRPr="006C3FF6">
        <w:rPr>
          <w:sz w:val="27"/>
          <w:szCs w:val="27"/>
        </w:rPr>
        <w:t>Лениногорского</w:t>
      </w:r>
      <w:proofErr w:type="spellEnd"/>
      <w:r w:rsidR="00596B17" w:rsidRPr="006C3FF6">
        <w:rPr>
          <w:sz w:val="27"/>
          <w:szCs w:val="27"/>
        </w:rPr>
        <w:t xml:space="preserve">, </w:t>
      </w:r>
      <w:proofErr w:type="spellStart"/>
      <w:r w:rsidR="00596B17" w:rsidRPr="006C3FF6">
        <w:rPr>
          <w:sz w:val="27"/>
          <w:szCs w:val="27"/>
        </w:rPr>
        <w:t>Азнакаевского</w:t>
      </w:r>
      <w:proofErr w:type="spellEnd"/>
      <w:r w:rsidR="00596B17" w:rsidRPr="006C3FF6">
        <w:rPr>
          <w:sz w:val="27"/>
          <w:szCs w:val="27"/>
        </w:rPr>
        <w:t xml:space="preserve">, </w:t>
      </w:r>
      <w:proofErr w:type="spellStart"/>
      <w:r w:rsidR="00596B17" w:rsidRPr="006C3FF6">
        <w:rPr>
          <w:sz w:val="27"/>
          <w:szCs w:val="27"/>
        </w:rPr>
        <w:t>Бавлинского</w:t>
      </w:r>
      <w:proofErr w:type="spellEnd"/>
      <w:r w:rsidR="00B12CF6" w:rsidRPr="006C3FF6">
        <w:rPr>
          <w:sz w:val="27"/>
          <w:szCs w:val="27"/>
        </w:rPr>
        <w:t xml:space="preserve"> районов</w:t>
      </w:r>
      <w:r w:rsidRPr="006C3FF6">
        <w:rPr>
          <w:sz w:val="27"/>
          <w:szCs w:val="27"/>
        </w:rPr>
        <w:t xml:space="preserve">, </w:t>
      </w:r>
      <w:proofErr w:type="spellStart"/>
      <w:r w:rsidRPr="006C3FF6">
        <w:rPr>
          <w:sz w:val="27"/>
          <w:szCs w:val="27"/>
        </w:rPr>
        <w:t>Мизинского</w:t>
      </w:r>
      <w:proofErr w:type="spellEnd"/>
      <w:r w:rsidRPr="006C3FF6">
        <w:rPr>
          <w:sz w:val="27"/>
          <w:szCs w:val="27"/>
        </w:rPr>
        <w:t xml:space="preserve">, </w:t>
      </w:r>
      <w:proofErr w:type="spellStart"/>
      <w:r w:rsidRPr="006C3FF6">
        <w:rPr>
          <w:sz w:val="27"/>
          <w:szCs w:val="27"/>
        </w:rPr>
        <w:t>Соснинского</w:t>
      </w:r>
      <w:proofErr w:type="spellEnd"/>
      <w:r w:rsidRPr="006C3FF6">
        <w:rPr>
          <w:sz w:val="27"/>
          <w:szCs w:val="27"/>
        </w:rPr>
        <w:t xml:space="preserve">, </w:t>
      </w:r>
      <w:proofErr w:type="spellStart"/>
      <w:r w:rsidRPr="006C3FF6">
        <w:rPr>
          <w:sz w:val="27"/>
          <w:szCs w:val="27"/>
        </w:rPr>
        <w:t>Сизинского</w:t>
      </w:r>
      <w:proofErr w:type="spellEnd"/>
      <w:r w:rsidRPr="006C3FF6">
        <w:rPr>
          <w:sz w:val="27"/>
          <w:szCs w:val="27"/>
        </w:rPr>
        <w:t xml:space="preserve"> сельских поселениях</w:t>
      </w:r>
      <w:r w:rsidR="00596B17" w:rsidRPr="006C3FF6">
        <w:rPr>
          <w:sz w:val="27"/>
          <w:szCs w:val="27"/>
        </w:rPr>
        <w:t xml:space="preserve"> и </w:t>
      </w:r>
      <w:r w:rsidR="00B12CF6" w:rsidRPr="006C3FF6">
        <w:rPr>
          <w:sz w:val="27"/>
          <w:szCs w:val="27"/>
        </w:rPr>
        <w:t>др</w:t>
      </w:r>
      <w:r w:rsidR="0042442F">
        <w:rPr>
          <w:sz w:val="27"/>
          <w:szCs w:val="27"/>
        </w:rPr>
        <w:t>угих</w:t>
      </w:r>
      <w:r w:rsidRPr="006C3FF6">
        <w:rPr>
          <w:sz w:val="27"/>
          <w:szCs w:val="27"/>
        </w:rPr>
        <w:t>.</w:t>
      </w:r>
      <w:r w:rsidR="00596B17" w:rsidRPr="006C3FF6">
        <w:rPr>
          <w:sz w:val="27"/>
          <w:szCs w:val="27"/>
        </w:rPr>
        <w:t xml:space="preserve"> </w:t>
      </w:r>
    </w:p>
    <w:p w:rsidR="002630A9" w:rsidRDefault="00B023EC" w:rsidP="0067714C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2E5F9F">
        <w:rPr>
          <w:sz w:val="27"/>
          <w:szCs w:val="27"/>
        </w:rPr>
        <w:t xml:space="preserve">11 ноября 2022 года в городе Чистополь проведён семинар-учёба  для хозяйствующих субъектов, занимающихся изготовлением и доставкой мебели. Данное мероприятие было запланировано не случайно, его проведение связано с тем, что ежегодно поступает большое количество жалоб на нарушение сроков изготовления и доставки мебели, а также качество выполненных услуг. Хозяйствующим субъектам, опираясь на поступившие обращения, сообщили о том, какие нарушения со стороны изготовителей имеют место, и как следовало поступать в том или ином случае. </w:t>
      </w:r>
      <w:r w:rsidRPr="002E5F9F">
        <w:rPr>
          <w:sz w:val="27"/>
          <w:szCs w:val="27"/>
        </w:rPr>
        <w:t>И</w:t>
      </w:r>
      <w:r w:rsidRPr="002E5F9F">
        <w:rPr>
          <w:sz w:val="27"/>
          <w:szCs w:val="27"/>
        </w:rPr>
        <w:t xml:space="preserve">зложили суть отдельных статей Закона, в которых говорится о правах и обязанностях потребителей и изготовителей, о сроках удовлетворения отдельных требований потребителей. После учебы хозяйствующие субъекты рассказали о своих проблемах во взаимоотношениях с потребителями. В ходе дружеской беседы удалось найти наиболее правильные решения некоторых из них. </w:t>
      </w:r>
    </w:p>
    <w:p w:rsidR="0067714C" w:rsidRPr="002E5F9F" w:rsidRDefault="0067714C" w:rsidP="0067714C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2E5F9F">
        <w:rPr>
          <w:sz w:val="27"/>
          <w:szCs w:val="27"/>
        </w:rPr>
        <w:t xml:space="preserve">Особое внимание уделялось вопросам потребительского просвещения социально-незащищенных слоев населения. </w:t>
      </w:r>
      <w:proofErr w:type="gramStart"/>
      <w:r w:rsidRPr="002E5F9F">
        <w:rPr>
          <w:sz w:val="27"/>
          <w:szCs w:val="27"/>
        </w:rPr>
        <w:t xml:space="preserve">Так, сотрудники </w:t>
      </w:r>
      <w:proofErr w:type="spellStart"/>
      <w:r w:rsidRPr="002E5F9F">
        <w:rPr>
          <w:sz w:val="27"/>
          <w:szCs w:val="27"/>
        </w:rPr>
        <w:t>Набережночелнинского</w:t>
      </w:r>
      <w:proofErr w:type="spellEnd"/>
      <w:r w:rsidRPr="002E5F9F">
        <w:rPr>
          <w:sz w:val="27"/>
          <w:szCs w:val="27"/>
        </w:rPr>
        <w:t xml:space="preserve"> территориального органа </w:t>
      </w:r>
      <w:proofErr w:type="spellStart"/>
      <w:r w:rsidRPr="002E5F9F">
        <w:rPr>
          <w:sz w:val="27"/>
          <w:szCs w:val="27"/>
        </w:rPr>
        <w:t>Госалкогольинспекции</w:t>
      </w:r>
      <w:proofErr w:type="spellEnd"/>
      <w:r w:rsidRPr="002E5F9F">
        <w:rPr>
          <w:sz w:val="27"/>
          <w:szCs w:val="27"/>
        </w:rPr>
        <w:t xml:space="preserve"> Республики Татарстан совместно с сотрудниками Управления </w:t>
      </w:r>
      <w:proofErr w:type="spellStart"/>
      <w:r w:rsidRPr="002E5F9F">
        <w:rPr>
          <w:sz w:val="27"/>
          <w:szCs w:val="27"/>
        </w:rPr>
        <w:t>Роспотребнадзора</w:t>
      </w:r>
      <w:proofErr w:type="spellEnd"/>
      <w:r w:rsidRPr="002E5F9F">
        <w:rPr>
          <w:sz w:val="27"/>
          <w:szCs w:val="27"/>
        </w:rPr>
        <w:t xml:space="preserve"> Республики Татарстан провели консультирование по вопросам защиты потребительских прав отдыхающих людей старшего поколения ГАУСО «Центра реабилитации инвалидов «</w:t>
      </w:r>
      <w:proofErr w:type="spellStart"/>
      <w:r w:rsidRPr="002E5F9F">
        <w:rPr>
          <w:sz w:val="27"/>
          <w:szCs w:val="27"/>
        </w:rPr>
        <w:t>Изгелек</w:t>
      </w:r>
      <w:proofErr w:type="spellEnd"/>
      <w:r w:rsidRPr="002E5F9F">
        <w:rPr>
          <w:sz w:val="27"/>
          <w:szCs w:val="27"/>
        </w:rPr>
        <w:t xml:space="preserve">»» и МАУ «Пансионат для ветеранов труда» (г. Набережные Челны и </w:t>
      </w:r>
      <w:proofErr w:type="spellStart"/>
      <w:r w:rsidRPr="002E5F9F">
        <w:rPr>
          <w:sz w:val="27"/>
          <w:szCs w:val="27"/>
        </w:rPr>
        <w:t>Тукаевский</w:t>
      </w:r>
      <w:proofErr w:type="spellEnd"/>
      <w:r w:rsidRPr="002E5F9F">
        <w:rPr>
          <w:sz w:val="27"/>
          <w:szCs w:val="27"/>
        </w:rPr>
        <w:t xml:space="preserve"> район), центра социальной помощи «</w:t>
      </w:r>
      <w:proofErr w:type="spellStart"/>
      <w:r w:rsidRPr="002E5F9F">
        <w:rPr>
          <w:sz w:val="27"/>
          <w:szCs w:val="27"/>
        </w:rPr>
        <w:t>Красноборская</w:t>
      </w:r>
      <w:proofErr w:type="spellEnd"/>
      <w:r w:rsidRPr="002E5F9F">
        <w:rPr>
          <w:sz w:val="27"/>
          <w:szCs w:val="27"/>
        </w:rPr>
        <w:t xml:space="preserve"> Дубрава» (</w:t>
      </w:r>
      <w:proofErr w:type="spellStart"/>
      <w:r w:rsidRPr="002E5F9F">
        <w:rPr>
          <w:sz w:val="27"/>
          <w:szCs w:val="27"/>
        </w:rPr>
        <w:t>Агрызский</w:t>
      </w:r>
      <w:proofErr w:type="spellEnd"/>
      <w:r w:rsidRPr="002E5F9F">
        <w:rPr>
          <w:sz w:val="27"/>
          <w:szCs w:val="27"/>
        </w:rPr>
        <w:t xml:space="preserve"> район) и др. </w:t>
      </w:r>
      <w:proofErr w:type="gramEnd"/>
    </w:p>
    <w:p w:rsidR="0067714C" w:rsidRDefault="0067714C" w:rsidP="0067714C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2E5F9F">
        <w:rPr>
          <w:sz w:val="27"/>
          <w:szCs w:val="27"/>
        </w:rPr>
        <w:t>В</w:t>
      </w:r>
      <w:r w:rsidR="000B0B0B" w:rsidRPr="001F2157">
        <w:rPr>
          <w:sz w:val="27"/>
          <w:szCs w:val="27"/>
        </w:rPr>
        <w:t xml:space="preserve"> рамках проведения мероприятия обсуждались проблемы</w:t>
      </w:r>
      <w:r w:rsidR="00CE3812">
        <w:rPr>
          <w:sz w:val="27"/>
          <w:szCs w:val="27"/>
        </w:rPr>
        <w:t>,</w:t>
      </w:r>
      <w:r w:rsidR="000B0B0B" w:rsidRPr="002E5F9F">
        <w:rPr>
          <w:sz w:val="27"/>
          <w:szCs w:val="27"/>
        </w:rPr>
        <w:t xml:space="preserve"> </w:t>
      </w:r>
      <w:r w:rsidR="000B0B0B" w:rsidRPr="001F2157">
        <w:rPr>
          <w:sz w:val="27"/>
          <w:szCs w:val="27"/>
        </w:rPr>
        <w:t xml:space="preserve">с которыми чаще всего </w:t>
      </w:r>
      <w:r w:rsidR="000B0B0B" w:rsidRPr="001F2157">
        <w:rPr>
          <w:sz w:val="27"/>
          <w:szCs w:val="27"/>
        </w:rPr>
        <w:lastRenderedPageBreak/>
        <w:t>сталкиваются пожилые люди при покупке товаров,</w:t>
      </w:r>
      <w:r w:rsidR="000B0B0B" w:rsidRPr="002E5F9F">
        <w:rPr>
          <w:sz w:val="27"/>
          <w:szCs w:val="27"/>
        </w:rPr>
        <w:t xml:space="preserve"> </w:t>
      </w:r>
      <w:r w:rsidR="00D84AE9" w:rsidRPr="002E5F9F">
        <w:rPr>
          <w:sz w:val="27"/>
          <w:szCs w:val="27"/>
        </w:rPr>
        <w:t>касающи</w:t>
      </w:r>
      <w:r w:rsidR="000B0B0B" w:rsidRPr="002E5F9F">
        <w:rPr>
          <w:sz w:val="27"/>
          <w:szCs w:val="27"/>
        </w:rPr>
        <w:t>еся</w:t>
      </w:r>
      <w:r w:rsidR="00D84AE9" w:rsidRPr="002E5F9F">
        <w:rPr>
          <w:sz w:val="27"/>
          <w:szCs w:val="27"/>
        </w:rPr>
        <w:t xml:space="preserve"> особенностей продажи продовольственных и непродовольственных товаров, а также сферы оказания</w:t>
      </w:r>
      <w:r w:rsidR="000B0B0B" w:rsidRPr="002E5F9F">
        <w:rPr>
          <w:sz w:val="27"/>
          <w:szCs w:val="27"/>
        </w:rPr>
        <w:t xml:space="preserve"> услуг, в большей части бытовых, </w:t>
      </w:r>
      <w:r w:rsidR="00341EC9" w:rsidRPr="001F2157">
        <w:rPr>
          <w:sz w:val="27"/>
          <w:szCs w:val="27"/>
        </w:rPr>
        <w:t>об ответственности за нарушение прав потребителя, как правильно производить замену товара н</w:t>
      </w:r>
      <w:r w:rsidR="00514019" w:rsidRPr="001F2157">
        <w:rPr>
          <w:sz w:val="27"/>
          <w:szCs w:val="27"/>
        </w:rPr>
        <w:t>енадлежащего качества и другое.</w:t>
      </w:r>
    </w:p>
    <w:p w:rsidR="0067714C" w:rsidRDefault="00D214D1" w:rsidP="0067714C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8025CA">
        <w:rPr>
          <w:sz w:val="27"/>
          <w:szCs w:val="27"/>
        </w:rPr>
        <w:t>На портале Р</w:t>
      </w:r>
      <w:r w:rsidR="00BF34EE" w:rsidRPr="008025CA">
        <w:rPr>
          <w:sz w:val="27"/>
          <w:szCs w:val="27"/>
        </w:rPr>
        <w:t xml:space="preserve">еспублики </w:t>
      </w:r>
      <w:r w:rsidRPr="008025CA">
        <w:rPr>
          <w:sz w:val="27"/>
          <w:szCs w:val="27"/>
        </w:rPr>
        <w:t>Т</w:t>
      </w:r>
      <w:r w:rsidR="00BF34EE" w:rsidRPr="008025CA">
        <w:rPr>
          <w:sz w:val="27"/>
          <w:szCs w:val="27"/>
        </w:rPr>
        <w:t>атарстан</w:t>
      </w:r>
      <w:r w:rsidRPr="008025CA">
        <w:rPr>
          <w:sz w:val="27"/>
          <w:szCs w:val="27"/>
        </w:rPr>
        <w:t xml:space="preserve"> по защите прав потребителей </w:t>
      </w:r>
      <w:hyperlink r:id="rId9" w:history="1">
        <w:r w:rsidRPr="008025CA">
          <w:rPr>
            <w:sz w:val="27"/>
            <w:szCs w:val="27"/>
          </w:rPr>
          <w:t>http://tatzpp.ru</w:t>
        </w:r>
      </w:hyperlink>
      <w:r w:rsidRPr="008025CA">
        <w:rPr>
          <w:sz w:val="27"/>
          <w:szCs w:val="27"/>
        </w:rPr>
        <w:t xml:space="preserve"> регулярно размеща</w:t>
      </w:r>
      <w:r w:rsidR="004A00A3" w:rsidRPr="008025CA">
        <w:rPr>
          <w:sz w:val="27"/>
          <w:szCs w:val="27"/>
        </w:rPr>
        <w:t>лась</w:t>
      </w:r>
      <w:r w:rsidRPr="008025CA">
        <w:rPr>
          <w:sz w:val="27"/>
          <w:szCs w:val="27"/>
        </w:rPr>
        <w:t xml:space="preserve"> информация о ходе проведен</w:t>
      </w:r>
      <w:r w:rsidR="004A00A3" w:rsidRPr="008025CA">
        <w:rPr>
          <w:sz w:val="27"/>
          <w:szCs w:val="27"/>
        </w:rPr>
        <w:t>ных</w:t>
      </w:r>
      <w:r w:rsidRPr="008025CA">
        <w:rPr>
          <w:sz w:val="27"/>
          <w:szCs w:val="27"/>
        </w:rPr>
        <w:t xml:space="preserve"> мероприятий, посвященных Всемирному дню качества и Европейской неделе качества. Все сотрудники территориальных органов Республики Татарстан активно направляли информацию о </w:t>
      </w:r>
      <w:r w:rsidRPr="007D5AF7">
        <w:rPr>
          <w:sz w:val="27"/>
          <w:szCs w:val="27"/>
        </w:rPr>
        <w:t>проделанной работе.</w:t>
      </w:r>
    </w:p>
    <w:p w:rsidR="0067714C" w:rsidRDefault="00D214D1" w:rsidP="0067714C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7D5AF7">
        <w:rPr>
          <w:sz w:val="27"/>
          <w:szCs w:val="27"/>
        </w:rPr>
        <w:t>Госалкогольинспекция Р</w:t>
      </w:r>
      <w:r w:rsidR="0067714C">
        <w:rPr>
          <w:sz w:val="27"/>
          <w:szCs w:val="27"/>
        </w:rPr>
        <w:t xml:space="preserve">еспублики </w:t>
      </w:r>
      <w:r w:rsidRPr="007D5AF7">
        <w:rPr>
          <w:sz w:val="27"/>
          <w:szCs w:val="27"/>
        </w:rPr>
        <w:t>Т</w:t>
      </w:r>
      <w:r w:rsidR="0067714C">
        <w:rPr>
          <w:sz w:val="27"/>
          <w:szCs w:val="27"/>
        </w:rPr>
        <w:t>атарстан</w:t>
      </w:r>
      <w:r w:rsidRPr="007D5AF7">
        <w:rPr>
          <w:sz w:val="27"/>
          <w:szCs w:val="27"/>
        </w:rPr>
        <w:t>, Республиканское агентство по печати и массовым коммуникациям «</w:t>
      </w:r>
      <w:proofErr w:type="spellStart"/>
      <w:r w:rsidRPr="007D5AF7">
        <w:rPr>
          <w:sz w:val="27"/>
          <w:szCs w:val="27"/>
        </w:rPr>
        <w:t>Татмедиа</w:t>
      </w:r>
      <w:proofErr w:type="spellEnd"/>
      <w:r w:rsidRPr="007D5AF7">
        <w:rPr>
          <w:sz w:val="27"/>
          <w:szCs w:val="27"/>
        </w:rPr>
        <w:t>», Союз журналистов РТ в 20</w:t>
      </w:r>
      <w:r w:rsidR="00566FA3" w:rsidRPr="007D5AF7">
        <w:rPr>
          <w:sz w:val="27"/>
          <w:szCs w:val="27"/>
        </w:rPr>
        <w:t>2</w:t>
      </w:r>
      <w:r w:rsidR="00EC6C15">
        <w:rPr>
          <w:sz w:val="27"/>
          <w:szCs w:val="27"/>
        </w:rPr>
        <w:t>2</w:t>
      </w:r>
      <w:r w:rsidRPr="007D5AF7">
        <w:rPr>
          <w:sz w:val="27"/>
          <w:szCs w:val="27"/>
        </w:rPr>
        <w:t xml:space="preserve"> году организовали республиканский конкурс на лучшее освещение темы защиты прав потребителей.</w:t>
      </w:r>
    </w:p>
    <w:p w:rsidR="0067714C" w:rsidRDefault="00D214D1" w:rsidP="0067714C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7D5AF7">
        <w:rPr>
          <w:sz w:val="27"/>
          <w:szCs w:val="27"/>
        </w:rPr>
        <w:t>Мероприятие проводи</w:t>
      </w:r>
      <w:r w:rsidR="0067714C">
        <w:rPr>
          <w:sz w:val="27"/>
          <w:szCs w:val="27"/>
        </w:rPr>
        <w:t>тся</w:t>
      </w:r>
      <w:r w:rsidRPr="007D5AF7">
        <w:rPr>
          <w:sz w:val="27"/>
          <w:szCs w:val="27"/>
        </w:rPr>
        <w:t xml:space="preserve"> в рамках программных мероприятий по защите прав потребителей, с целью вовлечения средств массовой информации в широкое освещение вопро</w:t>
      </w:r>
      <w:r w:rsidRPr="007D5AF7">
        <w:rPr>
          <w:sz w:val="27"/>
          <w:szCs w:val="27"/>
        </w:rPr>
        <w:softHyphen/>
        <w:t>сов защиты прав потребителей.</w:t>
      </w:r>
    </w:p>
    <w:p w:rsidR="00EA697D" w:rsidRDefault="00D214D1" w:rsidP="00EA697D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7D5AF7">
        <w:rPr>
          <w:sz w:val="27"/>
          <w:szCs w:val="27"/>
        </w:rPr>
        <w:t xml:space="preserve">Конкурс проводится по </w:t>
      </w:r>
      <w:r w:rsidR="00CE3812">
        <w:rPr>
          <w:sz w:val="27"/>
          <w:szCs w:val="27"/>
        </w:rPr>
        <w:t>пяти</w:t>
      </w:r>
      <w:r w:rsidRPr="007D5AF7">
        <w:rPr>
          <w:sz w:val="27"/>
          <w:szCs w:val="27"/>
        </w:rPr>
        <w:t xml:space="preserve"> номинациям</w:t>
      </w:r>
      <w:r w:rsidR="00CE3812">
        <w:rPr>
          <w:sz w:val="27"/>
          <w:szCs w:val="27"/>
        </w:rPr>
        <w:t>: на л</w:t>
      </w:r>
      <w:r w:rsidR="00A05E22" w:rsidRPr="007D5AF7">
        <w:rPr>
          <w:sz w:val="27"/>
          <w:szCs w:val="27"/>
        </w:rPr>
        <w:t>учшее интернет-издание</w:t>
      </w:r>
      <w:r w:rsidRPr="007D5AF7">
        <w:rPr>
          <w:sz w:val="27"/>
          <w:szCs w:val="27"/>
        </w:rPr>
        <w:t>;</w:t>
      </w:r>
      <w:r w:rsidR="00CE3812">
        <w:rPr>
          <w:sz w:val="27"/>
          <w:szCs w:val="27"/>
        </w:rPr>
        <w:t xml:space="preserve"> л</w:t>
      </w:r>
      <w:r w:rsidRPr="007D5AF7">
        <w:rPr>
          <w:sz w:val="27"/>
          <w:szCs w:val="27"/>
        </w:rPr>
        <w:t>учш</w:t>
      </w:r>
      <w:r w:rsidR="00CE3812">
        <w:rPr>
          <w:sz w:val="27"/>
          <w:szCs w:val="27"/>
        </w:rPr>
        <w:t>ую публикацию</w:t>
      </w:r>
      <w:r w:rsidRPr="007D5AF7">
        <w:rPr>
          <w:sz w:val="27"/>
          <w:szCs w:val="27"/>
        </w:rPr>
        <w:t>;</w:t>
      </w:r>
      <w:r w:rsidR="00CE3812">
        <w:rPr>
          <w:sz w:val="27"/>
          <w:szCs w:val="27"/>
        </w:rPr>
        <w:t xml:space="preserve"> л</w:t>
      </w:r>
      <w:r w:rsidRPr="007D5AF7">
        <w:rPr>
          <w:sz w:val="27"/>
          <w:szCs w:val="27"/>
        </w:rPr>
        <w:t>учший теле</w:t>
      </w:r>
      <w:r w:rsidR="00BF34EE" w:rsidRPr="007D5AF7">
        <w:rPr>
          <w:sz w:val="27"/>
          <w:szCs w:val="27"/>
        </w:rPr>
        <w:t>сюжет (или телепередача)</w:t>
      </w:r>
      <w:r w:rsidRPr="007D5AF7">
        <w:rPr>
          <w:sz w:val="27"/>
          <w:szCs w:val="27"/>
        </w:rPr>
        <w:t>;</w:t>
      </w:r>
      <w:r w:rsidR="00CE3812">
        <w:rPr>
          <w:sz w:val="27"/>
          <w:szCs w:val="27"/>
        </w:rPr>
        <w:t xml:space="preserve"> л</w:t>
      </w:r>
      <w:r w:rsidR="00BF34EE" w:rsidRPr="007D5AF7">
        <w:rPr>
          <w:sz w:val="27"/>
          <w:szCs w:val="27"/>
        </w:rPr>
        <w:t xml:space="preserve">учший </w:t>
      </w:r>
      <w:proofErr w:type="spellStart"/>
      <w:r w:rsidR="00BF34EE" w:rsidRPr="007D5AF7">
        <w:rPr>
          <w:sz w:val="27"/>
          <w:szCs w:val="27"/>
        </w:rPr>
        <w:t>радиосюжет</w:t>
      </w:r>
      <w:proofErr w:type="spellEnd"/>
      <w:r w:rsidR="00BF34EE" w:rsidRPr="007D5AF7">
        <w:rPr>
          <w:sz w:val="27"/>
          <w:szCs w:val="27"/>
        </w:rPr>
        <w:t xml:space="preserve"> (или радиопередача);</w:t>
      </w:r>
      <w:r w:rsidR="00CE3812">
        <w:rPr>
          <w:sz w:val="27"/>
          <w:szCs w:val="27"/>
        </w:rPr>
        <w:t xml:space="preserve"> лучшую</w:t>
      </w:r>
      <w:r w:rsidRPr="007D5AF7">
        <w:rPr>
          <w:sz w:val="27"/>
          <w:szCs w:val="27"/>
        </w:rPr>
        <w:t xml:space="preserve"> редакци</w:t>
      </w:r>
      <w:r w:rsidR="00CE3812">
        <w:rPr>
          <w:sz w:val="27"/>
          <w:szCs w:val="27"/>
        </w:rPr>
        <w:t>ю</w:t>
      </w:r>
      <w:r w:rsidRPr="007D5AF7">
        <w:rPr>
          <w:sz w:val="27"/>
          <w:szCs w:val="27"/>
        </w:rPr>
        <w:t>.</w:t>
      </w:r>
      <w:r w:rsidR="00CE3812">
        <w:rPr>
          <w:sz w:val="27"/>
          <w:szCs w:val="27"/>
        </w:rPr>
        <w:t xml:space="preserve"> </w:t>
      </w:r>
      <w:r w:rsidRPr="007D5AF7">
        <w:rPr>
          <w:sz w:val="27"/>
          <w:szCs w:val="27"/>
        </w:rPr>
        <w:t xml:space="preserve">В конкурсе участвуют </w:t>
      </w:r>
      <w:r w:rsidR="00EC6C15">
        <w:rPr>
          <w:sz w:val="27"/>
          <w:szCs w:val="27"/>
        </w:rPr>
        <w:t>49</w:t>
      </w:r>
      <w:r w:rsidR="00D05323" w:rsidRPr="007D5AF7">
        <w:rPr>
          <w:sz w:val="27"/>
          <w:szCs w:val="27"/>
        </w:rPr>
        <w:t xml:space="preserve"> конкурсн</w:t>
      </w:r>
      <w:r w:rsidR="00B26541">
        <w:rPr>
          <w:sz w:val="27"/>
          <w:szCs w:val="27"/>
        </w:rPr>
        <w:t>ых</w:t>
      </w:r>
      <w:r w:rsidRPr="007D5AF7">
        <w:rPr>
          <w:sz w:val="27"/>
          <w:szCs w:val="27"/>
        </w:rPr>
        <w:t xml:space="preserve"> работ</w:t>
      </w:r>
      <w:bookmarkStart w:id="0" w:name="_GoBack"/>
      <w:bookmarkEnd w:id="0"/>
      <w:r w:rsidRPr="007D5AF7">
        <w:rPr>
          <w:sz w:val="27"/>
          <w:szCs w:val="27"/>
        </w:rPr>
        <w:t>. Победителей и призеров ждут призы и грамоты.</w:t>
      </w:r>
    </w:p>
    <w:p w:rsidR="00DD2E8B" w:rsidRDefault="00C34028" w:rsidP="00DD2E8B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124D20">
        <w:rPr>
          <w:sz w:val="27"/>
          <w:szCs w:val="27"/>
        </w:rPr>
        <w:t>1</w:t>
      </w:r>
      <w:r w:rsidR="00E20003" w:rsidRPr="00124D20">
        <w:rPr>
          <w:sz w:val="27"/>
          <w:szCs w:val="27"/>
        </w:rPr>
        <w:t>1</w:t>
      </w:r>
      <w:r w:rsidRPr="00124D20">
        <w:rPr>
          <w:sz w:val="27"/>
          <w:szCs w:val="27"/>
        </w:rPr>
        <w:t xml:space="preserve"> ноября 202</w:t>
      </w:r>
      <w:r w:rsidR="00EC6C15">
        <w:rPr>
          <w:sz w:val="27"/>
          <w:szCs w:val="27"/>
        </w:rPr>
        <w:t>2</w:t>
      </w:r>
      <w:r w:rsidRPr="00124D20">
        <w:rPr>
          <w:sz w:val="27"/>
          <w:szCs w:val="27"/>
        </w:rPr>
        <w:t xml:space="preserve"> года начальник отдела развития и координации внутреннего рынка </w:t>
      </w:r>
      <w:proofErr w:type="spellStart"/>
      <w:r w:rsidRPr="00124D20">
        <w:rPr>
          <w:sz w:val="27"/>
          <w:szCs w:val="27"/>
        </w:rPr>
        <w:t>Госалкогольинспекции</w:t>
      </w:r>
      <w:proofErr w:type="spellEnd"/>
      <w:r w:rsidRPr="00124D20">
        <w:rPr>
          <w:sz w:val="27"/>
          <w:szCs w:val="27"/>
        </w:rPr>
        <w:t xml:space="preserve"> Республики Татарстан </w:t>
      </w:r>
      <w:r w:rsidR="00866333" w:rsidRPr="00124D20">
        <w:rPr>
          <w:sz w:val="27"/>
          <w:szCs w:val="27"/>
        </w:rPr>
        <w:t xml:space="preserve">совместно с заместителем руководителя Управления </w:t>
      </w:r>
      <w:proofErr w:type="spellStart"/>
      <w:r w:rsidR="00866333" w:rsidRPr="00124D20">
        <w:rPr>
          <w:sz w:val="27"/>
          <w:szCs w:val="27"/>
        </w:rPr>
        <w:t>Роспотребнадзора</w:t>
      </w:r>
      <w:proofErr w:type="spellEnd"/>
      <w:r w:rsidR="00866333" w:rsidRPr="00124D20">
        <w:rPr>
          <w:sz w:val="27"/>
          <w:szCs w:val="27"/>
        </w:rPr>
        <w:t xml:space="preserve"> по Республике Татарстан (Татарстан) приняли</w:t>
      </w:r>
      <w:r w:rsidRPr="00124D20">
        <w:rPr>
          <w:sz w:val="27"/>
          <w:szCs w:val="27"/>
        </w:rPr>
        <w:t xml:space="preserve"> участие </w:t>
      </w:r>
      <w:r w:rsidR="00866333" w:rsidRPr="00124D20">
        <w:rPr>
          <w:sz w:val="27"/>
          <w:szCs w:val="27"/>
        </w:rPr>
        <w:t>в пресс-конференц</w:t>
      </w:r>
      <w:proofErr w:type="gramStart"/>
      <w:r w:rsidR="00866333" w:rsidRPr="00124D20">
        <w:rPr>
          <w:sz w:val="27"/>
          <w:szCs w:val="27"/>
        </w:rPr>
        <w:t>ии</w:t>
      </w:r>
      <w:r w:rsidR="00364F03" w:rsidRPr="00124D20">
        <w:rPr>
          <w:sz w:val="27"/>
          <w:szCs w:val="27"/>
        </w:rPr>
        <w:t xml:space="preserve"> о Е</w:t>
      </w:r>
      <w:proofErr w:type="gramEnd"/>
      <w:r w:rsidR="00866333" w:rsidRPr="00124D20">
        <w:rPr>
          <w:sz w:val="27"/>
          <w:szCs w:val="27"/>
        </w:rPr>
        <w:t>вропейской неделе качества в Республике Татарстан</w:t>
      </w:r>
      <w:r w:rsidR="00364F03" w:rsidRPr="00124D20">
        <w:rPr>
          <w:sz w:val="27"/>
          <w:szCs w:val="27"/>
        </w:rPr>
        <w:t>, прошедшей в ИА «Татар-</w:t>
      </w:r>
      <w:proofErr w:type="spellStart"/>
      <w:r w:rsidR="00364F03" w:rsidRPr="00124D20">
        <w:rPr>
          <w:sz w:val="27"/>
          <w:szCs w:val="27"/>
        </w:rPr>
        <w:t>и</w:t>
      </w:r>
      <w:r w:rsidR="00744874" w:rsidRPr="00124D20">
        <w:rPr>
          <w:sz w:val="27"/>
          <w:szCs w:val="27"/>
        </w:rPr>
        <w:t>нформ</w:t>
      </w:r>
      <w:proofErr w:type="spellEnd"/>
      <w:r w:rsidR="00744874" w:rsidRPr="00124D20">
        <w:rPr>
          <w:sz w:val="27"/>
          <w:szCs w:val="27"/>
        </w:rPr>
        <w:t>».</w:t>
      </w:r>
    </w:p>
    <w:p w:rsidR="00534223" w:rsidRPr="00DD2E8B" w:rsidRDefault="00D214D1" w:rsidP="00534223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DD2E8B">
        <w:rPr>
          <w:sz w:val="27"/>
          <w:szCs w:val="27"/>
        </w:rPr>
        <w:t xml:space="preserve">Подводя итоги недели качества можно сказать, что </w:t>
      </w:r>
      <w:r w:rsidR="00944FD5">
        <w:rPr>
          <w:sz w:val="27"/>
          <w:szCs w:val="27"/>
        </w:rPr>
        <w:t>м</w:t>
      </w:r>
      <w:r w:rsidR="00944FD5" w:rsidRPr="00944FD5">
        <w:rPr>
          <w:sz w:val="27"/>
          <w:szCs w:val="27"/>
        </w:rPr>
        <w:t>ероприятия, направленные на защиту прав потребителей, позволяют повысить социальную защищенность граждан, обеспечить соблюдение конституционных прав и свобод потребителей</w:t>
      </w:r>
      <w:proofErr w:type="gramStart"/>
      <w:r w:rsidR="00944FD5" w:rsidRPr="00944FD5">
        <w:rPr>
          <w:sz w:val="27"/>
          <w:szCs w:val="27"/>
        </w:rPr>
        <w:t>.</w:t>
      </w:r>
      <w:proofErr w:type="gramEnd"/>
      <w:r w:rsidR="00944FD5">
        <w:rPr>
          <w:sz w:val="27"/>
          <w:szCs w:val="27"/>
        </w:rPr>
        <w:t xml:space="preserve"> П</w:t>
      </w:r>
      <w:r w:rsidRPr="00DD2E8B">
        <w:rPr>
          <w:sz w:val="27"/>
          <w:szCs w:val="27"/>
        </w:rPr>
        <w:t>ервоочередная задача - при</w:t>
      </w:r>
      <w:r w:rsidRPr="00DD2E8B">
        <w:rPr>
          <w:sz w:val="27"/>
          <w:szCs w:val="27"/>
        </w:rPr>
        <w:softHyphen/>
        <w:t>влечение внимания предпринимателей и общественности к проблемам кач</w:t>
      </w:r>
      <w:r w:rsidR="00005FCF" w:rsidRPr="00DD2E8B">
        <w:rPr>
          <w:sz w:val="27"/>
          <w:szCs w:val="27"/>
        </w:rPr>
        <w:t>ества и кон</w:t>
      </w:r>
      <w:r w:rsidR="00005FCF" w:rsidRPr="00DD2E8B">
        <w:rPr>
          <w:sz w:val="27"/>
          <w:szCs w:val="27"/>
        </w:rPr>
        <w:softHyphen/>
        <w:t xml:space="preserve">курентоспособности </w:t>
      </w:r>
      <w:r w:rsidRPr="00DD2E8B">
        <w:rPr>
          <w:sz w:val="27"/>
          <w:szCs w:val="27"/>
        </w:rPr>
        <w:t xml:space="preserve">на выпуск и реализацию качественных товаров и услуг - в значительной степени достигнута. </w:t>
      </w:r>
    </w:p>
    <w:p w:rsidR="009642D4" w:rsidRPr="00DD2E8B" w:rsidRDefault="0041010C" w:rsidP="00534223">
      <w:pPr>
        <w:pStyle w:val="a5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7"/>
          <w:szCs w:val="27"/>
        </w:rPr>
      </w:pPr>
      <w:r w:rsidRPr="00DD2E8B">
        <w:rPr>
          <w:sz w:val="27"/>
          <w:szCs w:val="27"/>
        </w:rPr>
        <w:t xml:space="preserve">Все мероприятия, проведенные </w:t>
      </w:r>
      <w:proofErr w:type="spellStart"/>
      <w:r w:rsidRPr="00DD2E8B">
        <w:rPr>
          <w:sz w:val="27"/>
          <w:szCs w:val="27"/>
        </w:rPr>
        <w:t>Госалкогольинспекцией</w:t>
      </w:r>
      <w:proofErr w:type="spellEnd"/>
      <w:r w:rsidRPr="00DD2E8B">
        <w:rPr>
          <w:sz w:val="27"/>
          <w:szCs w:val="27"/>
        </w:rPr>
        <w:t xml:space="preserve"> Республики Татарстан и ее территориальными органами, </w:t>
      </w:r>
      <w:r w:rsidR="00124D20" w:rsidRPr="00DD2E8B">
        <w:rPr>
          <w:sz w:val="27"/>
          <w:szCs w:val="27"/>
        </w:rPr>
        <w:t>стимулир</w:t>
      </w:r>
      <w:r w:rsidR="00DD2E8B" w:rsidRPr="00DD2E8B">
        <w:rPr>
          <w:sz w:val="27"/>
          <w:szCs w:val="27"/>
        </w:rPr>
        <w:t>уют</w:t>
      </w:r>
      <w:r w:rsidR="00124D20" w:rsidRPr="00DD2E8B">
        <w:rPr>
          <w:sz w:val="27"/>
          <w:szCs w:val="27"/>
        </w:rPr>
        <w:t xml:space="preserve"> повышение уровня качества</w:t>
      </w:r>
      <w:r w:rsidRPr="00DD2E8B">
        <w:rPr>
          <w:sz w:val="27"/>
          <w:szCs w:val="27"/>
        </w:rPr>
        <w:t xml:space="preserve"> товаров и услуг, реализуемых</w:t>
      </w:r>
      <w:r w:rsidR="00124D20" w:rsidRPr="00DD2E8B">
        <w:rPr>
          <w:sz w:val="27"/>
          <w:szCs w:val="27"/>
        </w:rPr>
        <w:t xml:space="preserve"> на рынке Республики Татарстан.</w:t>
      </w:r>
    </w:p>
    <w:sectPr w:rsidR="009642D4" w:rsidRPr="00DD2E8B" w:rsidSect="00A05E22">
      <w:headerReference w:type="default" r:id="rId10"/>
      <w:pgSz w:w="11909" w:h="16834"/>
      <w:pgMar w:top="426" w:right="720" w:bottom="720" w:left="72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01" w:rsidRDefault="00904401" w:rsidP="00A05E22">
      <w:r>
        <w:separator/>
      </w:r>
    </w:p>
  </w:endnote>
  <w:endnote w:type="continuationSeparator" w:id="0">
    <w:p w:rsidR="00904401" w:rsidRDefault="00904401" w:rsidP="00A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01" w:rsidRDefault="00904401" w:rsidP="00A05E22">
      <w:r>
        <w:separator/>
      </w:r>
    </w:p>
  </w:footnote>
  <w:footnote w:type="continuationSeparator" w:id="0">
    <w:p w:rsidR="00904401" w:rsidRDefault="00904401" w:rsidP="00A0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605788"/>
      <w:docPartObj>
        <w:docPartGallery w:val="Page Numbers (Top of Page)"/>
        <w:docPartUnique/>
      </w:docPartObj>
    </w:sdtPr>
    <w:sdtEndPr/>
    <w:sdtContent>
      <w:p w:rsidR="00A05E22" w:rsidRDefault="00A05E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541">
          <w:rPr>
            <w:noProof/>
          </w:rPr>
          <w:t>4</w:t>
        </w:r>
        <w:r>
          <w:fldChar w:fldCharType="end"/>
        </w:r>
      </w:p>
    </w:sdtContent>
  </w:sdt>
  <w:p w:rsidR="00A05E22" w:rsidRDefault="00A05E2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4"/>
    <w:rsid w:val="0000089B"/>
    <w:rsid w:val="00005FCF"/>
    <w:rsid w:val="000234E1"/>
    <w:rsid w:val="00031CB5"/>
    <w:rsid w:val="00037582"/>
    <w:rsid w:val="000555CB"/>
    <w:rsid w:val="000603A0"/>
    <w:rsid w:val="00075508"/>
    <w:rsid w:val="000803A9"/>
    <w:rsid w:val="000A6872"/>
    <w:rsid w:val="000B0B0B"/>
    <w:rsid w:val="000B2B46"/>
    <w:rsid w:val="000C285D"/>
    <w:rsid w:val="000D35C6"/>
    <w:rsid w:val="000D4714"/>
    <w:rsid w:val="000D5463"/>
    <w:rsid w:val="001011C6"/>
    <w:rsid w:val="00110D9D"/>
    <w:rsid w:val="00112474"/>
    <w:rsid w:val="0011451F"/>
    <w:rsid w:val="00124D20"/>
    <w:rsid w:val="0013024E"/>
    <w:rsid w:val="0013557D"/>
    <w:rsid w:val="001360A4"/>
    <w:rsid w:val="00147B8E"/>
    <w:rsid w:val="00164E55"/>
    <w:rsid w:val="00167E22"/>
    <w:rsid w:val="001761FC"/>
    <w:rsid w:val="00182662"/>
    <w:rsid w:val="00190593"/>
    <w:rsid w:val="00193594"/>
    <w:rsid w:val="001C2E79"/>
    <w:rsid w:val="001C6758"/>
    <w:rsid w:val="001E135B"/>
    <w:rsid w:val="001E4184"/>
    <w:rsid w:val="001E7985"/>
    <w:rsid w:val="001F101A"/>
    <w:rsid w:val="001F2157"/>
    <w:rsid w:val="001F62C7"/>
    <w:rsid w:val="001F6B9F"/>
    <w:rsid w:val="00200AF6"/>
    <w:rsid w:val="00215167"/>
    <w:rsid w:val="0023107E"/>
    <w:rsid w:val="00237308"/>
    <w:rsid w:val="00243F64"/>
    <w:rsid w:val="00244FCD"/>
    <w:rsid w:val="002558EC"/>
    <w:rsid w:val="002568A9"/>
    <w:rsid w:val="00262D28"/>
    <w:rsid w:val="002630A9"/>
    <w:rsid w:val="00267503"/>
    <w:rsid w:val="00284752"/>
    <w:rsid w:val="002866BA"/>
    <w:rsid w:val="0029433C"/>
    <w:rsid w:val="002A450A"/>
    <w:rsid w:val="002E5F9F"/>
    <w:rsid w:val="003353A1"/>
    <w:rsid w:val="00341EC9"/>
    <w:rsid w:val="00353609"/>
    <w:rsid w:val="00360BED"/>
    <w:rsid w:val="00364F03"/>
    <w:rsid w:val="00367959"/>
    <w:rsid w:val="003808A1"/>
    <w:rsid w:val="003810B2"/>
    <w:rsid w:val="00386969"/>
    <w:rsid w:val="003A461F"/>
    <w:rsid w:val="003A559C"/>
    <w:rsid w:val="003B2E84"/>
    <w:rsid w:val="003D3AD7"/>
    <w:rsid w:val="003D4886"/>
    <w:rsid w:val="003D7C21"/>
    <w:rsid w:val="003E3598"/>
    <w:rsid w:val="003E530B"/>
    <w:rsid w:val="003F309D"/>
    <w:rsid w:val="003F4CD5"/>
    <w:rsid w:val="004073DC"/>
    <w:rsid w:val="0041010C"/>
    <w:rsid w:val="00422C60"/>
    <w:rsid w:val="0042442F"/>
    <w:rsid w:val="00435600"/>
    <w:rsid w:val="00442457"/>
    <w:rsid w:val="00442E97"/>
    <w:rsid w:val="0044465D"/>
    <w:rsid w:val="0045079B"/>
    <w:rsid w:val="004543C8"/>
    <w:rsid w:val="00457C96"/>
    <w:rsid w:val="00472BD6"/>
    <w:rsid w:val="004756F6"/>
    <w:rsid w:val="004912E5"/>
    <w:rsid w:val="004A00A3"/>
    <w:rsid w:val="004B22A8"/>
    <w:rsid w:val="004B5C85"/>
    <w:rsid w:val="004B6582"/>
    <w:rsid w:val="004D365E"/>
    <w:rsid w:val="004D4441"/>
    <w:rsid w:val="004E057B"/>
    <w:rsid w:val="00514019"/>
    <w:rsid w:val="00530B6D"/>
    <w:rsid w:val="00534223"/>
    <w:rsid w:val="005568F2"/>
    <w:rsid w:val="0056449A"/>
    <w:rsid w:val="00566FA3"/>
    <w:rsid w:val="005750FE"/>
    <w:rsid w:val="00576A49"/>
    <w:rsid w:val="00584B8B"/>
    <w:rsid w:val="0059004D"/>
    <w:rsid w:val="005965C6"/>
    <w:rsid w:val="00596B17"/>
    <w:rsid w:val="005A04A0"/>
    <w:rsid w:val="005A2227"/>
    <w:rsid w:val="005A76EA"/>
    <w:rsid w:val="005B7B9E"/>
    <w:rsid w:val="005C7B3E"/>
    <w:rsid w:val="005F159D"/>
    <w:rsid w:val="00610476"/>
    <w:rsid w:val="0061106E"/>
    <w:rsid w:val="00613B88"/>
    <w:rsid w:val="00614980"/>
    <w:rsid w:val="00622822"/>
    <w:rsid w:val="00627523"/>
    <w:rsid w:val="00637713"/>
    <w:rsid w:val="006575D9"/>
    <w:rsid w:val="0067714C"/>
    <w:rsid w:val="00680607"/>
    <w:rsid w:val="0069581E"/>
    <w:rsid w:val="00696D2A"/>
    <w:rsid w:val="006A7D17"/>
    <w:rsid w:val="006C3FF6"/>
    <w:rsid w:val="006C431F"/>
    <w:rsid w:val="006D3C18"/>
    <w:rsid w:val="006E0DB9"/>
    <w:rsid w:val="006E634D"/>
    <w:rsid w:val="007101CA"/>
    <w:rsid w:val="00711119"/>
    <w:rsid w:val="00736DF1"/>
    <w:rsid w:val="00740F29"/>
    <w:rsid w:val="007415F4"/>
    <w:rsid w:val="00742999"/>
    <w:rsid w:val="00744874"/>
    <w:rsid w:val="0075235F"/>
    <w:rsid w:val="00754746"/>
    <w:rsid w:val="00755368"/>
    <w:rsid w:val="007570EB"/>
    <w:rsid w:val="00760857"/>
    <w:rsid w:val="007625E6"/>
    <w:rsid w:val="007705B6"/>
    <w:rsid w:val="00791F00"/>
    <w:rsid w:val="007929EC"/>
    <w:rsid w:val="0079495A"/>
    <w:rsid w:val="007A5304"/>
    <w:rsid w:val="007B15B6"/>
    <w:rsid w:val="007C4378"/>
    <w:rsid w:val="007D5AF7"/>
    <w:rsid w:val="007E203F"/>
    <w:rsid w:val="007E259F"/>
    <w:rsid w:val="007E2C66"/>
    <w:rsid w:val="007E4178"/>
    <w:rsid w:val="007E4B61"/>
    <w:rsid w:val="007E7B70"/>
    <w:rsid w:val="007E7E9C"/>
    <w:rsid w:val="008025CA"/>
    <w:rsid w:val="00804E0B"/>
    <w:rsid w:val="00812129"/>
    <w:rsid w:val="00815D53"/>
    <w:rsid w:val="0083426E"/>
    <w:rsid w:val="00855AA2"/>
    <w:rsid w:val="008602AE"/>
    <w:rsid w:val="00864375"/>
    <w:rsid w:val="008655E1"/>
    <w:rsid w:val="00866333"/>
    <w:rsid w:val="008722D9"/>
    <w:rsid w:val="008948A9"/>
    <w:rsid w:val="00894907"/>
    <w:rsid w:val="008A1F0E"/>
    <w:rsid w:val="008B103E"/>
    <w:rsid w:val="008D0D13"/>
    <w:rsid w:val="008D5CB4"/>
    <w:rsid w:val="008E5D21"/>
    <w:rsid w:val="008F4193"/>
    <w:rsid w:val="008F41B6"/>
    <w:rsid w:val="00904401"/>
    <w:rsid w:val="00912294"/>
    <w:rsid w:val="00915F41"/>
    <w:rsid w:val="00916ABB"/>
    <w:rsid w:val="00926A33"/>
    <w:rsid w:val="0092791A"/>
    <w:rsid w:val="00933484"/>
    <w:rsid w:val="0094470F"/>
    <w:rsid w:val="00944FD5"/>
    <w:rsid w:val="00953778"/>
    <w:rsid w:val="00961C02"/>
    <w:rsid w:val="009642D4"/>
    <w:rsid w:val="00965790"/>
    <w:rsid w:val="00997912"/>
    <w:rsid w:val="009B4AA7"/>
    <w:rsid w:val="009D0408"/>
    <w:rsid w:val="009E2199"/>
    <w:rsid w:val="009E4152"/>
    <w:rsid w:val="009F4502"/>
    <w:rsid w:val="009F7C9B"/>
    <w:rsid w:val="00A02553"/>
    <w:rsid w:val="00A05E22"/>
    <w:rsid w:val="00A13667"/>
    <w:rsid w:val="00A1753C"/>
    <w:rsid w:val="00A232FD"/>
    <w:rsid w:val="00A26A0D"/>
    <w:rsid w:val="00A52C38"/>
    <w:rsid w:val="00A62EB9"/>
    <w:rsid w:val="00A95278"/>
    <w:rsid w:val="00AA2245"/>
    <w:rsid w:val="00AB36DF"/>
    <w:rsid w:val="00AE4349"/>
    <w:rsid w:val="00B00E47"/>
    <w:rsid w:val="00B023EC"/>
    <w:rsid w:val="00B06D87"/>
    <w:rsid w:val="00B102EA"/>
    <w:rsid w:val="00B12CF6"/>
    <w:rsid w:val="00B24637"/>
    <w:rsid w:val="00B26541"/>
    <w:rsid w:val="00B32AFF"/>
    <w:rsid w:val="00B56F40"/>
    <w:rsid w:val="00B6427B"/>
    <w:rsid w:val="00B65952"/>
    <w:rsid w:val="00B73934"/>
    <w:rsid w:val="00B815D5"/>
    <w:rsid w:val="00B83DF0"/>
    <w:rsid w:val="00B8417C"/>
    <w:rsid w:val="00B868B8"/>
    <w:rsid w:val="00B97828"/>
    <w:rsid w:val="00BA0258"/>
    <w:rsid w:val="00BA3621"/>
    <w:rsid w:val="00BB2316"/>
    <w:rsid w:val="00BB5076"/>
    <w:rsid w:val="00BE67EB"/>
    <w:rsid w:val="00BF34EE"/>
    <w:rsid w:val="00BF765A"/>
    <w:rsid w:val="00BF7793"/>
    <w:rsid w:val="00C22EC7"/>
    <w:rsid w:val="00C23BFA"/>
    <w:rsid w:val="00C25A7E"/>
    <w:rsid w:val="00C33284"/>
    <w:rsid w:val="00C34028"/>
    <w:rsid w:val="00C53C49"/>
    <w:rsid w:val="00C56837"/>
    <w:rsid w:val="00C6652F"/>
    <w:rsid w:val="00C66634"/>
    <w:rsid w:val="00C70C66"/>
    <w:rsid w:val="00C74AD8"/>
    <w:rsid w:val="00C843E7"/>
    <w:rsid w:val="00CA2BFD"/>
    <w:rsid w:val="00CA5FF6"/>
    <w:rsid w:val="00CB3E55"/>
    <w:rsid w:val="00CC72F5"/>
    <w:rsid w:val="00CE3812"/>
    <w:rsid w:val="00CF5FF6"/>
    <w:rsid w:val="00D034D8"/>
    <w:rsid w:val="00D05323"/>
    <w:rsid w:val="00D07EF5"/>
    <w:rsid w:val="00D214D1"/>
    <w:rsid w:val="00D460D2"/>
    <w:rsid w:val="00D52408"/>
    <w:rsid w:val="00D561D6"/>
    <w:rsid w:val="00D84AE9"/>
    <w:rsid w:val="00D8589C"/>
    <w:rsid w:val="00D94A1F"/>
    <w:rsid w:val="00D94F18"/>
    <w:rsid w:val="00D96E65"/>
    <w:rsid w:val="00DA323D"/>
    <w:rsid w:val="00DB00B7"/>
    <w:rsid w:val="00DB34A6"/>
    <w:rsid w:val="00DB6C4B"/>
    <w:rsid w:val="00DD2E8B"/>
    <w:rsid w:val="00DD5725"/>
    <w:rsid w:val="00DE06AE"/>
    <w:rsid w:val="00DE5A8F"/>
    <w:rsid w:val="00E0099D"/>
    <w:rsid w:val="00E13F27"/>
    <w:rsid w:val="00E20003"/>
    <w:rsid w:val="00E23453"/>
    <w:rsid w:val="00E27467"/>
    <w:rsid w:val="00E4236B"/>
    <w:rsid w:val="00E575C0"/>
    <w:rsid w:val="00E615EC"/>
    <w:rsid w:val="00E63491"/>
    <w:rsid w:val="00E64E9D"/>
    <w:rsid w:val="00E90F09"/>
    <w:rsid w:val="00E94862"/>
    <w:rsid w:val="00EA499B"/>
    <w:rsid w:val="00EA697D"/>
    <w:rsid w:val="00EB6DA9"/>
    <w:rsid w:val="00EC6C15"/>
    <w:rsid w:val="00ED1CB7"/>
    <w:rsid w:val="00ED6CA4"/>
    <w:rsid w:val="00EE0E00"/>
    <w:rsid w:val="00EE753A"/>
    <w:rsid w:val="00F06B2F"/>
    <w:rsid w:val="00F15AAA"/>
    <w:rsid w:val="00F22AD7"/>
    <w:rsid w:val="00F268F1"/>
    <w:rsid w:val="00F26B1E"/>
    <w:rsid w:val="00F35FF4"/>
    <w:rsid w:val="00F3780C"/>
    <w:rsid w:val="00F401A0"/>
    <w:rsid w:val="00F510BC"/>
    <w:rsid w:val="00F55612"/>
    <w:rsid w:val="00F61157"/>
    <w:rsid w:val="00F67C08"/>
    <w:rsid w:val="00F71146"/>
    <w:rsid w:val="00F77B03"/>
    <w:rsid w:val="00F8497B"/>
    <w:rsid w:val="00F85D42"/>
    <w:rsid w:val="00F9439C"/>
    <w:rsid w:val="00FA6C5C"/>
    <w:rsid w:val="00FB12B9"/>
    <w:rsid w:val="00FB16C8"/>
    <w:rsid w:val="00FB392D"/>
    <w:rsid w:val="00FB45FB"/>
    <w:rsid w:val="00FC1993"/>
    <w:rsid w:val="00FE0C9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66BA"/>
  </w:style>
  <w:style w:type="paragraph" w:styleId="a5">
    <w:name w:val="Normal (Web)"/>
    <w:basedOn w:val="a"/>
    <w:uiPriority w:val="99"/>
    <w:unhideWhenUsed/>
    <w:rsid w:val="00341EC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16A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6ABB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semiHidden/>
    <w:unhideWhenUsed/>
    <w:rsid w:val="00B659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5952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5E22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5E22"/>
    <w:rPr>
      <w:rFonts w:ascii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F22AD7"/>
    <w:rPr>
      <w:b/>
      <w:bCs/>
    </w:rPr>
  </w:style>
  <w:style w:type="character" w:styleId="af">
    <w:name w:val="Emphasis"/>
    <w:qFormat/>
    <w:rsid w:val="00637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66BA"/>
  </w:style>
  <w:style w:type="paragraph" w:styleId="a5">
    <w:name w:val="Normal (Web)"/>
    <w:basedOn w:val="a"/>
    <w:uiPriority w:val="99"/>
    <w:unhideWhenUsed/>
    <w:rsid w:val="00341EC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16A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6ABB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semiHidden/>
    <w:unhideWhenUsed/>
    <w:rsid w:val="00B659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5952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5E22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5E22"/>
    <w:rPr>
      <w:rFonts w:ascii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F22AD7"/>
    <w:rPr>
      <w:b/>
      <w:bCs/>
    </w:rPr>
  </w:style>
  <w:style w:type="character" w:styleId="af">
    <w:name w:val="Emphasis"/>
    <w:qFormat/>
    <w:rsid w:val="00637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zp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tz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979F-EA6D-4C42-B058-DACE0E20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1451</Words>
  <Characters>10422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58</cp:revision>
  <cp:lastPrinted>2021-11-18T13:19:00Z</cp:lastPrinted>
  <dcterms:created xsi:type="dcterms:W3CDTF">2022-11-18T08:48:00Z</dcterms:created>
  <dcterms:modified xsi:type="dcterms:W3CDTF">2022-11-21T08:26:00Z</dcterms:modified>
</cp:coreProperties>
</file>